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D5" w:rsidRPr="007E5DCD" w:rsidRDefault="00DB08D5" w:rsidP="00DB08D5">
      <w:pPr>
        <w:jc w:val="right"/>
        <w:rPr>
          <w:sz w:val="28"/>
          <w:szCs w:val="28"/>
        </w:rPr>
      </w:pPr>
      <w:r w:rsidRPr="007E5DCD">
        <w:rPr>
          <w:sz w:val="28"/>
          <w:szCs w:val="28"/>
        </w:rPr>
        <w:t xml:space="preserve">                                                    </w:t>
      </w:r>
    </w:p>
    <w:p w:rsidR="00DB08D5" w:rsidRPr="00DB08D5" w:rsidRDefault="00DB08D5" w:rsidP="00DB08D5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B08D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Муниципальное казенное общеобразовательное учреждение </w:t>
      </w:r>
    </w:p>
    <w:p w:rsidR="00DB08D5" w:rsidRPr="00DB08D5" w:rsidRDefault="00DB08D5" w:rsidP="00DB08D5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B08D5">
        <w:rPr>
          <w:rFonts w:ascii="Times New Roman" w:eastAsia="Calibri" w:hAnsi="Times New Roman" w:cs="Times New Roman"/>
          <w:sz w:val="20"/>
          <w:szCs w:val="20"/>
          <w:lang w:eastAsia="en-US"/>
        </w:rPr>
        <w:t>Сортавальского муниципального района Республики Карелия</w:t>
      </w:r>
    </w:p>
    <w:p w:rsidR="00DB08D5" w:rsidRPr="00DB08D5" w:rsidRDefault="00DB08D5" w:rsidP="00DB08D5">
      <w:pPr>
        <w:spacing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DB08D5">
        <w:rPr>
          <w:rFonts w:ascii="Times New Roman" w:eastAsia="Calibri" w:hAnsi="Times New Roman" w:cs="Times New Roman"/>
          <w:sz w:val="20"/>
          <w:szCs w:val="20"/>
          <w:lang w:eastAsia="en-US"/>
        </w:rPr>
        <w:t>Вяртсильская средняя образовательная школа</w:t>
      </w: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DB08D5" w:rsidRPr="00DB08D5" w:rsidRDefault="00DB08D5" w:rsidP="00DB08D5">
      <w:pPr>
        <w:shd w:val="clear" w:color="auto" w:fill="FFFFFF"/>
        <w:spacing w:line="240" w:lineRule="auto"/>
        <w:ind w:left="5664" w:firstLine="709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5"/>
        <w:gridCol w:w="3203"/>
      </w:tblGrid>
      <w:tr w:rsidR="00DB08D5" w:rsidRPr="00DB08D5" w:rsidTr="00DB08D5">
        <w:trPr>
          <w:trHeight w:val="905"/>
        </w:trPr>
        <w:tc>
          <w:tcPr>
            <w:tcW w:w="3075" w:type="dxa"/>
            <w:shd w:val="clear" w:color="auto" w:fill="auto"/>
          </w:tcPr>
          <w:p w:rsidR="00DB08D5" w:rsidRPr="00DB08D5" w:rsidRDefault="00DB08D5" w:rsidP="00DB08D5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Рассмотрена </w:t>
            </w:r>
          </w:p>
          <w:p w:rsidR="00DB08D5" w:rsidRPr="00DB08D5" w:rsidRDefault="00DB08D5" w:rsidP="00DB08D5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>на</w:t>
            </w:r>
            <w:proofErr w:type="gramEnd"/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заседании </w:t>
            </w:r>
          </w:p>
          <w:p w:rsidR="00DB08D5" w:rsidRPr="00DB08D5" w:rsidRDefault="00DB08D5" w:rsidP="00DB08D5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>педсовета</w:t>
            </w:r>
            <w:proofErr w:type="gramEnd"/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B08D5" w:rsidRPr="00DB08D5" w:rsidRDefault="00DB08D5" w:rsidP="00DB08D5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>протокол</w:t>
            </w:r>
            <w:proofErr w:type="gramEnd"/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№ 1 от 29.08.2022</w:t>
            </w:r>
          </w:p>
        </w:tc>
        <w:tc>
          <w:tcPr>
            <w:tcW w:w="3203" w:type="dxa"/>
            <w:shd w:val="clear" w:color="auto" w:fill="auto"/>
          </w:tcPr>
          <w:p w:rsidR="00DB08D5" w:rsidRPr="00DB08D5" w:rsidRDefault="00DB08D5" w:rsidP="00DB08D5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>Утверждаю</w:t>
            </w:r>
          </w:p>
          <w:p w:rsidR="00DB08D5" w:rsidRPr="00DB08D5" w:rsidRDefault="00DB08D5" w:rsidP="00DB08D5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                          А.А. Медведев</w:t>
            </w:r>
          </w:p>
          <w:p w:rsidR="00DB08D5" w:rsidRPr="00DB08D5" w:rsidRDefault="00DB08D5" w:rsidP="00DB08D5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B08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Приказ № 127 от 01.09.2022г.      </w:t>
            </w:r>
          </w:p>
          <w:p w:rsidR="00DB08D5" w:rsidRPr="00DB08D5" w:rsidRDefault="00DB08D5" w:rsidP="00DB08D5">
            <w:pPr>
              <w:spacing w:line="240" w:lineRule="auto"/>
              <w:ind w:firstLine="709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B08D5" w:rsidRPr="00DB08D5" w:rsidRDefault="00DB08D5" w:rsidP="00DB08D5">
      <w:pPr>
        <w:keepNext/>
        <w:keepLines/>
        <w:numPr>
          <w:ilvl w:val="2"/>
          <w:numId w:val="0"/>
        </w:numPr>
        <w:tabs>
          <w:tab w:val="num" w:pos="720"/>
        </w:tabs>
        <w:suppressAutoHyphens/>
        <w:spacing w:before="200" w:line="240" w:lineRule="auto"/>
        <w:ind w:left="720" w:firstLine="709"/>
        <w:contextualSpacing/>
        <w:jc w:val="center"/>
        <w:outlineLvl w:val="2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proofErr w:type="gramStart"/>
      <w:r w:rsidRPr="00DB08D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РАБОЧАЯ  ПРОГРАММА</w:t>
      </w:r>
      <w:proofErr w:type="gramEnd"/>
      <w:r w:rsidRPr="00DB08D5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ВНЕУРОЧНОЙ ДЕЯТЕЛЬНОСТИ</w:t>
      </w:r>
    </w:p>
    <w:p w:rsidR="00DB08D5" w:rsidRPr="00DB08D5" w:rsidRDefault="00DB08D5" w:rsidP="00DB08D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8D5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Функциональная грамотность</w:t>
      </w:r>
      <w:r w:rsidRPr="00DB08D5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p w:rsidR="00DB08D5" w:rsidRPr="00DB08D5" w:rsidRDefault="00DB08D5" w:rsidP="00DB08D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B08D5" w:rsidRPr="00DB08D5" w:rsidRDefault="00DB08D5" w:rsidP="00DB08D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B08D5" w:rsidRPr="00DB08D5" w:rsidRDefault="00DB08D5" w:rsidP="00DB08D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B08D5" w:rsidRPr="00DB08D5" w:rsidRDefault="00DB08D5" w:rsidP="00DB08D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B08D5" w:rsidRPr="00DB08D5" w:rsidRDefault="00DB08D5" w:rsidP="00DB08D5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DB08D5" w:rsidRPr="00DB08D5" w:rsidRDefault="00DB08D5" w:rsidP="00DB08D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B08D5">
        <w:rPr>
          <w:rFonts w:ascii="Times New Roman" w:hAnsi="Times New Roman" w:cs="Times New Roman"/>
          <w:sz w:val="20"/>
          <w:szCs w:val="20"/>
        </w:rPr>
        <w:t>Срок реализации программы: 1 год (</w:t>
      </w:r>
      <w:r w:rsidRPr="00DB08D5">
        <w:rPr>
          <w:rFonts w:ascii="Times New Roman" w:hAnsi="Times New Roman" w:cs="Times New Roman"/>
          <w:sz w:val="20"/>
          <w:szCs w:val="20"/>
        </w:rPr>
        <w:t>2</w:t>
      </w:r>
      <w:r w:rsidRPr="00DB08D5">
        <w:rPr>
          <w:rFonts w:ascii="Times New Roman" w:hAnsi="Times New Roman" w:cs="Times New Roman"/>
          <w:sz w:val="20"/>
          <w:szCs w:val="20"/>
        </w:rPr>
        <w:t xml:space="preserve"> класс)</w:t>
      </w:r>
    </w:p>
    <w:p w:rsidR="00DB08D5" w:rsidRPr="00DB08D5" w:rsidRDefault="00DB08D5" w:rsidP="00DB08D5">
      <w:pPr>
        <w:spacing w:line="24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DB08D5" w:rsidRPr="00DB08D5" w:rsidRDefault="00DB08D5" w:rsidP="00DB08D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B08D5">
        <w:rPr>
          <w:rFonts w:ascii="Times New Roman" w:hAnsi="Times New Roman" w:cs="Times New Roman"/>
          <w:sz w:val="20"/>
          <w:szCs w:val="20"/>
        </w:rPr>
        <w:t xml:space="preserve">Количество </w:t>
      </w:r>
      <w:proofErr w:type="gramStart"/>
      <w:r w:rsidRPr="00DB08D5">
        <w:rPr>
          <w:rFonts w:ascii="Times New Roman" w:hAnsi="Times New Roman" w:cs="Times New Roman"/>
          <w:sz w:val="20"/>
          <w:szCs w:val="20"/>
        </w:rPr>
        <w:t>часов:  34</w:t>
      </w:r>
      <w:proofErr w:type="gramEnd"/>
      <w:r w:rsidRPr="00DB08D5">
        <w:rPr>
          <w:rFonts w:ascii="Times New Roman" w:hAnsi="Times New Roman" w:cs="Times New Roman"/>
          <w:sz w:val="20"/>
          <w:szCs w:val="20"/>
        </w:rPr>
        <w:t>ч</w:t>
      </w: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DB08D5">
        <w:rPr>
          <w:rFonts w:ascii="Times New Roman" w:hAnsi="Times New Roman" w:cs="Times New Roman"/>
          <w:sz w:val="20"/>
          <w:szCs w:val="20"/>
        </w:rPr>
        <w:t xml:space="preserve">Учитель (составитель): </w:t>
      </w:r>
      <w:r w:rsidRPr="00DB08D5">
        <w:rPr>
          <w:rFonts w:ascii="Times New Roman" w:hAnsi="Times New Roman" w:cs="Times New Roman"/>
          <w:sz w:val="20"/>
          <w:szCs w:val="20"/>
        </w:rPr>
        <w:t>Баранова И.В.</w:t>
      </w: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B08D5" w:rsidRPr="00DB08D5" w:rsidRDefault="00DB08D5" w:rsidP="00DB08D5">
      <w:pPr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DB08D5" w:rsidRPr="00DB08D5" w:rsidRDefault="00DB08D5" w:rsidP="00DB08D5">
      <w:pPr>
        <w:shd w:val="clear" w:color="auto" w:fill="FFFFFF"/>
        <w:jc w:val="center"/>
        <w:rPr>
          <w:sz w:val="20"/>
          <w:szCs w:val="20"/>
        </w:rPr>
      </w:pPr>
    </w:p>
    <w:p w:rsidR="00DB08D5" w:rsidRDefault="00DB08D5" w:rsidP="00DB08D5">
      <w:pPr>
        <w:shd w:val="clear" w:color="auto" w:fill="FFFFFF"/>
        <w:jc w:val="center"/>
        <w:rPr>
          <w:rFonts w:ascii="Times New Roman" w:hAnsi="Times New Roman" w:cs="Times New Roman"/>
          <w:sz w:val="20"/>
          <w:szCs w:val="20"/>
        </w:rPr>
      </w:pPr>
      <w:r w:rsidRPr="00DB08D5">
        <w:rPr>
          <w:rFonts w:ascii="Times New Roman" w:hAnsi="Times New Roman" w:cs="Times New Roman"/>
          <w:sz w:val="20"/>
          <w:szCs w:val="20"/>
        </w:rPr>
        <w:t>Вяртсиля 2022</w:t>
      </w:r>
    </w:p>
    <w:p w:rsidR="00DB08D5" w:rsidRDefault="00DB08D5" w:rsidP="00F12B8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12B8B" w:rsidRPr="00901FE2" w:rsidRDefault="00F12B8B" w:rsidP="00F12B8B">
      <w:pPr>
        <w:spacing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01FE2">
        <w:rPr>
          <w:rFonts w:ascii="Times New Roman" w:hAnsi="Times New Roman"/>
          <w:b/>
          <w:sz w:val="24"/>
          <w:szCs w:val="24"/>
        </w:rPr>
        <w:lastRenderedPageBreak/>
        <w:t>ПРОГРАММА КУРСА</w:t>
      </w:r>
    </w:p>
    <w:p w:rsidR="00F12B8B" w:rsidRPr="00901FE2" w:rsidRDefault="00F12B8B" w:rsidP="00F12B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FE2">
        <w:rPr>
          <w:rFonts w:ascii="Times New Roman" w:hAnsi="Times New Roman" w:cs="Times New Roman"/>
          <w:b/>
          <w:sz w:val="24"/>
          <w:szCs w:val="24"/>
        </w:rPr>
        <w:t xml:space="preserve">«Функциональная грамотность» </w:t>
      </w:r>
    </w:p>
    <w:p w:rsidR="00F12B8B" w:rsidRPr="00901FE2" w:rsidRDefault="00F12B8B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</w:p>
    <w:p w:rsidR="00F12B8B" w:rsidRPr="00901FE2" w:rsidRDefault="003B1AD0" w:rsidP="00F12B8B">
      <w:pPr>
        <w:spacing w:line="240" w:lineRule="auto"/>
        <w:jc w:val="center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  <w:b/>
          <w:smallCaps/>
        </w:rPr>
        <w:t>П</w:t>
      </w:r>
      <w:r w:rsidR="00F12B8B" w:rsidRPr="00901FE2">
        <w:rPr>
          <w:rFonts w:ascii="Times New Roman" w:hAnsi="Times New Roman" w:cs="Times New Roman"/>
          <w:b/>
          <w:smallCaps/>
        </w:rPr>
        <w:t>ояснительная записка</w:t>
      </w: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Программа курса внеурочной деятельности для </w:t>
      </w:r>
      <w:r w:rsidR="004C6ACA" w:rsidRPr="00901FE2">
        <w:rPr>
          <w:rFonts w:ascii="Times New Roman" w:hAnsi="Times New Roman" w:cs="Times New Roman"/>
        </w:rPr>
        <w:t>второго</w:t>
      </w:r>
      <w:r w:rsidRPr="00901FE2">
        <w:rPr>
          <w:rFonts w:ascii="Times New Roman" w:hAnsi="Times New Roman" w:cs="Times New Roman"/>
        </w:rPr>
        <w:t xml:space="preserve">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</w:t>
      </w:r>
      <w:r w:rsidR="00961130" w:rsidRPr="00901FE2">
        <w:rPr>
          <w:rFonts w:ascii="Times New Roman" w:hAnsi="Times New Roman" w:cs="Times New Roman"/>
        </w:rPr>
        <w:t>ми</w:t>
      </w:r>
      <w:r w:rsidRPr="00901FE2">
        <w:rPr>
          <w:rFonts w:ascii="Times New Roman" w:hAnsi="Times New Roman" w:cs="Times New Roman"/>
        </w:rPr>
        <w:t xml:space="preserve"> к основной образовательной программе начального общего образования. </w:t>
      </w: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Программа «Ф</w:t>
      </w:r>
      <w:r w:rsidR="00553B55" w:rsidRPr="00901FE2">
        <w:rPr>
          <w:rFonts w:ascii="Times New Roman" w:hAnsi="Times New Roman" w:cs="Times New Roman"/>
        </w:rPr>
        <w:t>ункциональная</w:t>
      </w:r>
      <w:r w:rsidRPr="00901FE2">
        <w:rPr>
          <w:rFonts w:ascii="Times New Roman" w:hAnsi="Times New Roman" w:cs="Times New Roman"/>
        </w:rPr>
        <w:t xml:space="preserve"> грамотность» учитывает возрастные, </w:t>
      </w:r>
      <w:proofErr w:type="spellStart"/>
      <w:r w:rsidRPr="00901FE2">
        <w:rPr>
          <w:rFonts w:ascii="Times New Roman" w:hAnsi="Times New Roman" w:cs="Times New Roman"/>
        </w:rPr>
        <w:t>общеучебные</w:t>
      </w:r>
      <w:proofErr w:type="spellEnd"/>
      <w:r w:rsidRPr="00901FE2">
        <w:rPr>
          <w:rFonts w:ascii="Times New Roman" w:hAnsi="Times New Roman" w:cs="Times New Roman"/>
        </w:rPr>
        <w:t xml:space="preserve"> и психологические особенности младшего школьника.</w:t>
      </w:r>
      <w:r w:rsidR="00991872" w:rsidRPr="00901FE2">
        <w:rPr>
          <w:rFonts w:ascii="Times New Roman" w:hAnsi="Times New Roman" w:cs="Times New Roman"/>
        </w:rPr>
        <w:t xml:space="preserve"> </w:t>
      </w:r>
    </w:p>
    <w:p w:rsidR="00991872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  <w:i/>
        </w:rPr>
        <w:t>Цель программы:</w:t>
      </w:r>
      <w:r w:rsidRPr="00901FE2">
        <w:rPr>
          <w:rFonts w:ascii="Times New Roman" w:hAnsi="Times New Roman" w:cs="Times New Roman"/>
          <w:b/>
        </w:rPr>
        <w:t xml:space="preserve"> </w:t>
      </w:r>
      <w:r w:rsidRPr="00901FE2">
        <w:rPr>
          <w:rFonts w:ascii="Times New Roman" w:hAnsi="Times New Roman" w:cs="Times New Roman"/>
        </w:rPr>
        <w:t>создание условий для</w:t>
      </w:r>
      <w:r w:rsidRPr="00901FE2">
        <w:rPr>
          <w:rFonts w:ascii="Times New Roman" w:hAnsi="Times New Roman" w:cs="Times New Roman"/>
          <w:b/>
        </w:rPr>
        <w:t xml:space="preserve"> </w:t>
      </w:r>
      <w:r w:rsidRPr="00901FE2">
        <w:rPr>
          <w:rFonts w:ascii="Times New Roman" w:hAnsi="Times New Roman" w:cs="Times New Roman"/>
        </w:rPr>
        <w:t>развития фун</w:t>
      </w:r>
      <w:r w:rsidR="00991872" w:rsidRPr="00901FE2">
        <w:rPr>
          <w:rFonts w:ascii="Times New Roman" w:hAnsi="Times New Roman" w:cs="Times New Roman"/>
        </w:rPr>
        <w:t>к</w:t>
      </w:r>
      <w:r w:rsidRPr="00901FE2">
        <w:rPr>
          <w:rFonts w:ascii="Times New Roman" w:hAnsi="Times New Roman" w:cs="Times New Roman"/>
        </w:rPr>
        <w:t>циональной грамотности.</w:t>
      </w:r>
      <w:r w:rsidR="00991872" w:rsidRPr="00901FE2">
        <w:rPr>
          <w:rFonts w:ascii="Times New Roman" w:hAnsi="Times New Roman" w:cs="Times New Roman"/>
        </w:rPr>
        <w:t xml:space="preserve"> </w:t>
      </w:r>
    </w:p>
    <w:p w:rsidR="00991872" w:rsidRPr="00901FE2" w:rsidRDefault="00991872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  <w:b/>
          <w:bCs/>
        </w:rPr>
        <w:t>Целью</w:t>
      </w:r>
      <w:r w:rsidRPr="00901FE2">
        <w:rPr>
          <w:rFonts w:ascii="Times New Roman" w:hAnsi="Times New Roman" w:cs="Times New Roman"/>
        </w:rPr>
        <w:t xml:space="preserve"> изучения блока </w:t>
      </w:r>
      <w:r w:rsidRPr="00901FE2">
        <w:rPr>
          <w:rFonts w:ascii="Times New Roman" w:hAnsi="Times New Roman" w:cs="Times New Roman"/>
          <w:b/>
          <w:bCs/>
          <w:i/>
          <w:iCs/>
        </w:rPr>
        <w:t>«Читательс</w:t>
      </w:r>
      <w:r w:rsidR="00F12B8B" w:rsidRPr="00901FE2">
        <w:rPr>
          <w:rFonts w:ascii="Times New Roman" w:hAnsi="Times New Roman" w:cs="Times New Roman"/>
          <w:b/>
          <w:bCs/>
          <w:i/>
          <w:iCs/>
        </w:rPr>
        <w:t>кая</w:t>
      </w:r>
      <w:r w:rsidRPr="00901FE2">
        <w:rPr>
          <w:rFonts w:ascii="Times New Roman" w:hAnsi="Times New Roman" w:cs="Times New Roman"/>
          <w:b/>
          <w:bCs/>
          <w:i/>
          <w:iCs/>
        </w:rPr>
        <w:t xml:space="preserve"> грамотность</w:t>
      </w:r>
      <w:r w:rsidR="00F12B8B" w:rsidRPr="00901FE2">
        <w:rPr>
          <w:rFonts w:ascii="Times New Roman" w:hAnsi="Times New Roman" w:cs="Times New Roman"/>
          <w:b/>
          <w:bCs/>
          <w:i/>
          <w:iCs/>
        </w:rPr>
        <w:t>»</w:t>
      </w:r>
      <w:r w:rsidRPr="00901FE2">
        <w:rPr>
          <w:rFonts w:ascii="Times New Roman" w:hAnsi="Times New Roman" w:cs="Times New Roman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991872" w:rsidRPr="00901FE2" w:rsidRDefault="00991872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  <w:b/>
          <w:bCs/>
        </w:rPr>
        <w:t>Целью</w:t>
      </w:r>
      <w:r w:rsidRPr="00901FE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01FE2">
        <w:rPr>
          <w:rFonts w:ascii="Times New Roman" w:hAnsi="Times New Roman" w:cs="Times New Roman"/>
        </w:rPr>
        <w:t xml:space="preserve">изучения блока </w:t>
      </w:r>
      <w:r w:rsidRPr="00901FE2">
        <w:rPr>
          <w:rFonts w:ascii="Times New Roman" w:hAnsi="Times New Roman" w:cs="Times New Roman"/>
          <w:b/>
          <w:bCs/>
        </w:rPr>
        <w:t>«</w:t>
      </w:r>
      <w:r w:rsidRPr="00901FE2">
        <w:rPr>
          <w:rFonts w:ascii="Times New Roman" w:hAnsi="Times New Roman" w:cs="Times New Roman"/>
          <w:b/>
          <w:bCs/>
          <w:i/>
          <w:iCs/>
        </w:rPr>
        <w:t>Математическая грамотность»</w:t>
      </w:r>
      <w:r w:rsidRPr="00901FE2">
        <w:rPr>
          <w:rFonts w:ascii="Times New Roman" w:hAnsi="Times New Roman" w:cs="Times New Roman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991872" w:rsidRPr="00901FE2" w:rsidRDefault="00991872" w:rsidP="00F12B8B">
      <w:pPr>
        <w:spacing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901FE2">
        <w:rPr>
          <w:rFonts w:ascii="Times New Roman" w:hAnsi="Times New Roman" w:cs="Times New Roman"/>
          <w:b/>
        </w:rPr>
        <w:t>Целью</w:t>
      </w:r>
      <w:r w:rsidRPr="00901FE2">
        <w:rPr>
          <w:rFonts w:ascii="Times New Roman" w:hAnsi="Times New Roman" w:cs="Times New Roman"/>
          <w:b/>
          <w:i/>
          <w:iCs/>
        </w:rPr>
        <w:t xml:space="preserve"> </w:t>
      </w:r>
      <w:r w:rsidRPr="00901FE2">
        <w:rPr>
          <w:rFonts w:ascii="Times New Roman" w:hAnsi="Times New Roman" w:cs="Times New Roman"/>
          <w:bCs/>
          <w:iCs/>
        </w:rPr>
        <w:t>изучения блока</w:t>
      </w:r>
      <w:r w:rsidRPr="00901FE2">
        <w:rPr>
          <w:rFonts w:ascii="Times New Roman" w:hAnsi="Times New Roman" w:cs="Times New Roman"/>
          <w:b/>
          <w:i/>
          <w:iCs/>
        </w:rPr>
        <w:t xml:space="preserve"> «Финансовая грамотность»</w:t>
      </w:r>
      <w:r w:rsidRPr="00901FE2">
        <w:rPr>
          <w:rFonts w:ascii="Times New Roman" w:hAnsi="Times New Roman" w:cs="Times New Roman"/>
          <w:b/>
        </w:rPr>
        <w:t xml:space="preserve"> </w:t>
      </w:r>
      <w:r w:rsidRPr="00901FE2">
        <w:rPr>
          <w:rFonts w:ascii="Times New Roman" w:hAnsi="Times New Roman" w:cs="Times New Roman"/>
          <w:bCs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F12B8B" w:rsidRPr="00901FE2" w:rsidRDefault="00991872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  <w:b/>
          <w:bCs/>
        </w:rPr>
        <w:t>Целью</w:t>
      </w:r>
      <w:r w:rsidRPr="00901FE2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01FE2">
        <w:rPr>
          <w:rFonts w:ascii="Times New Roman" w:hAnsi="Times New Roman" w:cs="Times New Roman"/>
        </w:rPr>
        <w:t xml:space="preserve">изучения блока </w:t>
      </w:r>
      <w:r w:rsidRPr="00901FE2">
        <w:rPr>
          <w:rFonts w:ascii="Times New Roman" w:hAnsi="Times New Roman" w:cs="Times New Roman"/>
          <w:b/>
          <w:bCs/>
        </w:rPr>
        <w:t>«</w:t>
      </w:r>
      <w:r w:rsidRPr="00901FE2">
        <w:rPr>
          <w:rFonts w:ascii="Times New Roman" w:hAnsi="Times New Roman" w:cs="Times New Roman"/>
          <w:b/>
          <w:bCs/>
          <w:i/>
          <w:iCs/>
        </w:rPr>
        <w:t>Естественно</w:t>
      </w:r>
      <w:r w:rsidR="00F12B8B" w:rsidRPr="00901FE2">
        <w:rPr>
          <w:rFonts w:ascii="Times New Roman" w:hAnsi="Times New Roman" w:cs="Times New Roman"/>
          <w:b/>
          <w:bCs/>
          <w:i/>
          <w:iCs/>
        </w:rPr>
        <w:t>-</w:t>
      </w:r>
      <w:r w:rsidRPr="00901FE2">
        <w:rPr>
          <w:rFonts w:ascii="Times New Roman" w:hAnsi="Times New Roman" w:cs="Times New Roman"/>
          <w:b/>
          <w:bCs/>
          <w:i/>
          <w:iCs/>
        </w:rPr>
        <w:t>научная грамотность»</w:t>
      </w:r>
      <w:r w:rsidRPr="00901FE2">
        <w:rPr>
          <w:rFonts w:ascii="Times New Roman" w:hAnsi="Times New Roman" w:cs="Times New Roman"/>
        </w:rPr>
        <w:t xml:space="preserve"> является формирование у обучающихся способности использовать естественно</w:t>
      </w:r>
      <w:r w:rsidR="00961130" w:rsidRPr="00901FE2">
        <w:rPr>
          <w:rFonts w:ascii="Times New Roman" w:hAnsi="Times New Roman" w:cs="Times New Roman"/>
        </w:rPr>
        <w:t>-</w:t>
      </w:r>
      <w:r w:rsidRPr="00901FE2">
        <w:rPr>
          <w:rFonts w:ascii="Times New Roman" w:hAnsi="Times New Roman" w:cs="Times New Roman"/>
        </w:rPr>
        <w:t xml:space="preserve">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</w:t>
      </w:r>
      <w:r w:rsidRPr="00901FE2">
        <w:rPr>
          <w:rFonts w:ascii="Times New Roman" w:hAnsi="Times New Roman" w:cs="Times New Roman"/>
        </w:rPr>
        <w:lastRenderedPageBreak/>
        <w:t xml:space="preserve">наблюдениях и экспериментах. Эти выводы необходимы для понимания окружающего мира и тех изменений, которые вносит в него деятельность человека, </w:t>
      </w:r>
      <w:r w:rsidR="005E58C5" w:rsidRPr="00901FE2">
        <w:rPr>
          <w:rFonts w:ascii="Times New Roman" w:hAnsi="Times New Roman" w:cs="Times New Roman"/>
        </w:rPr>
        <w:t>а также</w:t>
      </w:r>
      <w:r w:rsidRPr="00901FE2">
        <w:rPr>
          <w:rFonts w:ascii="Times New Roman" w:hAnsi="Times New Roman" w:cs="Times New Roman"/>
        </w:rPr>
        <w:t xml:space="preserve"> для принятия со</w:t>
      </w:r>
      <w:r w:rsidR="00F12B8B" w:rsidRPr="00901FE2">
        <w:rPr>
          <w:rFonts w:ascii="Times New Roman" w:hAnsi="Times New Roman" w:cs="Times New Roman"/>
        </w:rPr>
        <w:t>ответствующих решений.</w:t>
      </w: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Программа курса внеурочной деятельности «Функциональная</w:t>
      </w:r>
      <w:r w:rsidR="00F12B8B" w:rsidRPr="00901FE2">
        <w:rPr>
          <w:rFonts w:ascii="Times New Roman" w:hAnsi="Times New Roman" w:cs="Times New Roman"/>
        </w:rPr>
        <w:t xml:space="preserve"> грамотность</w:t>
      </w:r>
      <w:r w:rsidRPr="00901FE2">
        <w:rPr>
          <w:rFonts w:ascii="Times New Roman" w:hAnsi="Times New Roman" w:cs="Times New Roman"/>
        </w:rPr>
        <w:t>» предназначена</w:t>
      </w:r>
      <w:r w:rsidR="00875AD1" w:rsidRPr="00901FE2">
        <w:rPr>
          <w:rFonts w:ascii="Times New Roman" w:hAnsi="Times New Roman" w:cs="Times New Roman"/>
        </w:rPr>
        <w:t xml:space="preserve"> для реализации во 2</w:t>
      </w:r>
      <w:r w:rsidRPr="00901FE2">
        <w:rPr>
          <w:rFonts w:ascii="Times New Roman" w:hAnsi="Times New Roman" w:cs="Times New Roman"/>
        </w:rPr>
        <w:t xml:space="preserve"> классе</w:t>
      </w:r>
      <w:r w:rsidR="00991872" w:rsidRPr="00901FE2">
        <w:rPr>
          <w:rFonts w:ascii="Times New Roman" w:hAnsi="Times New Roman" w:cs="Times New Roman"/>
        </w:rPr>
        <w:t xml:space="preserve"> </w:t>
      </w:r>
      <w:r w:rsidRPr="00901FE2">
        <w:rPr>
          <w:rFonts w:ascii="Times New Roman" w:hAnsi="Times New Roman" w:cs="Times New Roman"/>
        </w:rPr>
        <w:t>начальной школы и рассчитана на 3</w:t>
      </w:r>
      <w:r w:rsidR="00875AD1" w:rsidRPr="00901FE2">
        <w:rPr>
          <w:rFonts w:ascii="Times New Roman" w:hAnsi="Times New Roman" w:cs="Times New Roman"/>
        </w:rPr>
        <w:t>4</w:t>
      </w:r>
      <w:r w:rsidRPr="00901FE2">
        <w:rPr>
          <w:rFonts w:ascii="Times New Roman" w:hAnsi="Times New Roman" w:cs="Times New Roman"/>
        </w:rPr>
        <w:t xml:space="preserve"> часа (при 1 часе в неделю).</w:t>
      </w:r>
    </w:p>
    <w:p w:rsidR="00104A30" w:rsidRPr="00901FE2" w:rsidRDefault="00104A30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Учитель может варьировать, чередовать последовательность проведения занятий по своему усмотрению.</w:t>
      </w:r>
    </w:p>
    <w:p w:rsidR="00991872" w:rsidRPr="00901FE2" w:rsidRDefault="00991872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Для повышения мотивации изучения курса и с учетом возрастных особенностей </w:t>
      </w:r>
      <w:r w:rsidR="004C6ACA" w:rsidRPr="00901FE2">
        <w:rPr>
          <w:rFonts w:ascii="Times New Roman" w:hAnsi="Times New Roman" w:cs="Times New Roman"/>
        </w:rPr>
        <w:t>второ</w:t>
      </w:r>
      <w:r w:rsidRPr="00901FE2">
        <w:rPr>
          <w:rFonts w:ascii="Times New Roman" w:hAnsi="Times New Roman" w:cs="Times New Roman"/>
        </w:rPr>
        <w:t xml:space="preserve">классников для занятий используются сюжеты </w:t>
      </w:r>
      <w:r w:rsidR="00991D7A" w:rsidRPr="00901FE2">
        <w:rPr>
          <w:rFonts w:ascii="Times New Roman" w:hAnsi="Times New Roman" w:cs="Times New Roman"/>
        </w:rPr>
        <w:t>художественных и научно-познавательных текстов</w:t>
      </w:r>
      <w:r w:rsidRPr="00901FE2">
        <w:rPr>
          <w:rFonts w:ascii="Times New Roman" w:hAnsi="Times New Roman" w:cs="Times New Roman"/>
        </w:rPr>
        <w:t>.</w:t>
      </w:r>
    </w:p>
    <w:p w:rsidR="00F12B8B" w:rsidRPr="00901FE2" w:rsidRDefault="00F12B8B" w:rsidP="00F12B8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F12B8B" w:rsidRPr="00901FE2" w:rsidRDefault="00F12B8B" w:rsidP="00F12B8B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EE3719" w:rsidRPr="00901FE2" w:rsidRDefault="00EE3719" w:rsidP="00F12B8B">
      <w:pPr>
        <w:spacing w:line="240" w:lineRule="auto"/>
        <w:jc w:val="center"/>
        <w:rPr>
          <w:rFonts w:ascii="Times New Roman Полужирный" w:hAnsi="Times New Roman Полужирный" w:cs="Times New Roman"/>
          <w:b/>
          <w:smallCaps/>
        </w:rPr>
      </w:pPr>
      <w:r w:rsidRPr="00901FE2">
        <w:rPr>
          <w:rFonts w:ascii="Times New Roman Полужирный" w:hAnsi="Times New Roman Полужирный" w:cs="Times New Roman"/>
          <w:b/>
          <w:smallCaps/>
        </w:rPr>
        <w:t>Содержание программы</w:t>
      </w:r>
    </w:p>
    <w:p w:rsidR="00EE3719" w:rsidRPr="00901FE2" w:rsidRDefault="006A5C3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Читательская грамотность</w:t>
      </w:r>
      <w:r w:rsidR="00466D10" w:rsidRPr="00901FE2">
        <w:rPr>
          <w:rFonts w:ascii="Times New Roman" w:hAnsi="Times New Roman" w:cs="Times New Roman"/>
        </w:rPr>
        <w:t xml:space="preserve"> (1,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466D10" w:rsidRPr="00901FE2">
        <w:rPr>
          <w:rFonts w:ascii="Times New Roman" w:hAnsi="Times New Roman" w:cs="Times New Roman"/>
        </w:rPr>
        <w:t>5,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466D10" w:rsidRPr="00901FE2">
        <w:rPr>
          <w:rFonts w:ascii="Times New Roman" w:hAnsi="Times New Roman" w:cs="Times New Roman"/>
        </w:rPr>
        <w:t>9,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466D10" w:rsidRPr="00901FE2">
        <w:rPr>
          <w:rFonts w:ascii="Times New Roman" w:hAnsi="Times New Roman" w:cs="Times New Roman"/>
        </w:rPr>
        <w:t>13,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466D10" w:rsidRPr="00901FE2">
        <w:rPr>
          <w:rFonts w:ascii="Times New Roman" w:hAnsi="Times New Roman" w:cs="Times New Roman"/>
        </w:rPr>
        <w:t>17,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466D10" w:rsidRPr="00901FE2">
        <w:rPr>
          <w:rFonts w:ascii="Times New Roman" w:hAnsi="Times New Roman" w:cs="Times New Roman"/>
        </w:rPr>
        <w:t>21,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466D10" w:rsidRPr="00901FE2">
        <w:rPr>
          <w:rFonts w:ascii="Times New Roman" w:hAnsi="Times New Roman" w:cs="Times New Roman"/>
        </w:rPr>
        <w:t>25,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466D10" w:rsidRPr="00901FE2">
        <w:rPr>
          <w:rFonts w:ascii="Times New Roman" w:hAnsi="Times New Roman" w:cs="Times New Roman"/>
        </w:rPr>
        <w:t>29 занятия): понятия «художественный» и «научно-познавательный»; жанров</w:t>
      </w:r>
      <w:r w:rsidR="00991D7A" w:rsidRPr="00901FE2">
        <w:rPr>
          <w:rFonts w:ascii="Times New Roman" w:hAnsi="Times New Roman" w:cs="Times New Roman"/>
        </w:rPr>
        <w:t>о</w:t>
      </w:r>
      <w:r w:rsidR="00466D10" w:rsidRPr="00901FE2">
        <w:rPr>
          <w:rFonts w:ascii="Times New Roman" w:hAnsi="Times New Roman" w:cs="Times New Roman"/>
        </w:rPr>
        <w:t>е сходство и различия художе</w:t>
      </w:r>
      <w:r w:rsidR="00991D7A" w:rsidRPr="00901FE2">
        <w:rPr>
          <w:rFonts w:ascii="Times New Roman" w:hAnsi="Times New Roman" w:cs="Times New Roman"/>
        </w:rPr>
        <w:t xml:space="preserve">ственных и </w:t>
      </w:r>
      <w:r w:rsidR="00466D10" w:rsidRPr="00901FE2">
        <w:rPr>
          <w:rFonts w:ascii="Times New Roman" w:hAnsi="Times New Roman" w:cs="Times New Roman"/>
        </w:rPr>
        <w:t>научно-познавательных текстов;</w:t>
      </w:r>
      <w:r w:rsidR="009704D8" w:rsidRPr="00901FE2">
        <w:rPr>
          <w:rFonts w:ascii="Times New Roman" w:hAnsi="Times New Roman" w:cs="Times New Roman"/>
        </w:rPr>
        <w:t xml:space="preserve"> составление характеристики героев прочитанных произведений</w:t>
      </w:r>
      <w:r w:rsidR="00466D10" w:rsidRPr="00901FE2">
        <w:rPr>
          <w:rFonts w:ascii="Times New Roman" w:hAnsi="Times New Roman" w:cs="Times New Roman"/>
        </w:rPr>
        <w:t>;</w:t>
      </w:r>
      <w:r w:rsidR="009704D8" w:rsidRPr="00901FE2">
        <w:rPr>
          <w:rFonts w:ascii="Times New Roman" w:hAnsi="Times New Roman" w:cs="Times New Roman"/>
        </w:rPr>
        <w:t xml:space="preserve"> деление текстов на части, составление плана</w:t>
      </w:r>
      <w:r w:rsidR="00466D10" w:rsidRPr="00901FE2">
        <w:rPr>
          <w:rFonts w:ascii="Times New Roman" w:hAnsi="Times New Roman" w:cs="Times New Roman"/>
        </w:rPr>
        <w:t>;</w:t>
      </w:r>
      <w:r w:rsidR="009704D8" w:rsidRPr="00901FE2">
        <w:rPr>
          <w:rFonts w:ascii="Times New Roman" w:hAnsi="Times New Roman" w:cs="Times New Roman"/>
        </w:rPr>
        <w:t xml:space="preserve"> </w:t>
      </w:r>
      <w:r w:rsidR="000A692A" w:rsidRPr="00901FE2">
        <w:rPr>
          <w:rFonts w:ascii="Times New Roman" w:hAnsi="Times New Roman" w:cs="Times New Roman"/>
        </w:rPr>
        <w:t>ответы по сод</w:t>
      </w:r>
      <w:r w:rsidR="00991D7A" w:rsidRPr="00901FE2">
        <w:rPr>
          <w:rFonts w:ascii="Times New Roman" w:hAnsi="Times New Roman" w:cs="Times New Roman"/>
        </w:rPr>
        <w:t>ержанию прочитанных произведений</w:t>
      </w:r>
      <w:r w:rsidR="000A692A" w:rsidRPr="00901FE2">
        <w:rPr>
          <w:rFonts w:ascii="Times New Roman" w:hAnsi="Times New Roman" w:cs="Times New Roman"/>
        </w:rPr>
        <w:t>, эмоциональная и личностная оценка прочитанного</w:t>
      </w:r>
      <w:r w:rsidR="00466D10" w:rsidRPr="00901FE2">
        <w:rPr>
          <w:rFonts w:ascii="Times New Roman" w:hAnsi="Times New Roman" w:cs="Times New Roman"/>
        </w:rPr>
        <w:t>;</w:t>
      </w:r>
    </w:p>
    <w:p w:rsidR="006A5C39" w:rsidRPr="00901FE2" w:rsidRDefault="006A5C39" w:rsidP="00F12B8B">
      <w:pPr>
        <w:spacing w:line="240" w:lineRule="auto"/>
        <w:ind w:firstLine="540"/>
        <w:jc w:val="both"/>
        <w:rPr>
          <w:rFonts w:ascii="Times New Roman" w:hAnsi="Times New Roman" w:cs="Times New Roman"/>
          <w:spacing w:val="4"/>
        </w:rPr>
      </w:pPr>
      <w:r w:rsidRPr="00901FE2">
        <w:rPr>
          <w:rFonts w:ascii="Times New Roman" w:hAnsi="Times New Roman" w:cs="Times New Roman"/>
          <w:spacing w:val="4"/>
        </w:rPr>
        <w:t>Математическая грамотность</w:t>
      </w:r>
      <w:r w:rsidR="00466D10" w:rsidRPr="00901FE2">
        <w:rPr>
          <w:rFonts w:ascii="Times New Roman" w:hAnsi="Times New Roman" w:cs="Times New Roman"/>
          <w:spacing w:val="4"/>
        </w:rPr>
        <w:t xml:space="preserve"> (2,</w:t>
      </w:r>
      <w:r w:rsidR="00F12B8B" w:rsidRPr="00901FE2">
        <w:rPr>
          <w:rFonts w:ascii="Times New Roman" w:hAnsi="Times New Roman" w:cs="Times New Roman"/>
          <w:spacing w:val="4"/>
        </w:rPr>
        <w:t xml:space="preserve"> </w:t>
      </w:r>
      <w:r w:rsidR="00466D10" w:rsidRPr="00901FE2">
        <w:rPr>
          <w:rFonts w:ascii="Times New Roman" w:hAnsi="Times New Roman" w:cs="Times New Roman"/>
          <w:spacing w:val="4"/>
        </w:rPr>
        <w:t>6,</w:t>
      </w:r>
      <w:r w:rsidR="00F12B8B" w:rsidRPr="00901FE2">
        <w:rPr>
          <w:rFonts w:ascii="Times New Roman" w:hAnsi="Times New Roman" w:cs="Times New Roman"/>
          <w:spacing w:val="4"/>
        </w:rPr>
        <w:t xml:space="preserve"> </w:t>
      </w:r>
      <w:r w:rsidR="00466D10" w:rsidRPr="00901FE2">
        <w:rPr>
          <w:rFonts w:ascii="Times New Roman" w:hAnsi="Times New Roman" w:cs="Times New Roman"/>
          <w:spacing w:val="4"/>
        </w:rPr>
        <w:t>10,</w:t>
      </w:r>
      <w:r w:rsidR="00F12B8B" w:rsidRPr="00901FE2">
        <w:rPr>
          <w:rFonts w:ascii="Times New Roman" w:hAnsi="Times New Roman" w:cs="Times New Roman"/>
          <w:spacing w:val="4"/>
        </w:rPr>
        <w:t xml:space="preserve"> </w:t>
      </w:r>
      <w:r w:rsidR="00466D10" w:rsidRPr="00901FE2">
        <w:rPr>
          <w:rFonts w:ascii="Times New Roman" w:hAnsi="Times New Roman" w:cs="Times New Roman"/>
          <w:spacing w:val="4"/>
        </w:rPr>
        <w:t>14,</w:t>
      </w:r>
      <w:r w:rsidR="00F12B8B" w:rsidRPr="00901FE2">
        <w:rPr>
          <w:rFonts w:ascii="Times New Roman" w:hAnsi="Times New Roman" w:cs="Times New Roman"/>
          <w:spacing w:val="4"/>
        </w:rPr>
        <w:t xml:space="preserve"> </w:t>
      </w:r>
      <w:r w:rsidR="00466D10" w:rsidRPr="00901FE2">
        <w:rPr>
          <w:rFonts w:ascii="Times New Roman" w:hAnsi="Times New Roman" w:cs="Times New Roman"/>
          <w:spacing w:val="4"/>
        </w:rPr>
        <w:t>18,</w:t>
      </w:r>
      <w:r w:rsidR="00F12B8B" w:rsidRPr="00901FE2">
        <w:rPr>
          <w:rFonts w:ascii="Times New Roman" w:hAnsi="Times New Roman" w:cs="Times New Roman"/>
          <w:spacing w:val="4"/>
        </w:rPr>
        <w:t xml:space="preserve"> </w:t>
      </w:r>
      <w:r w:rsidR="00466D10" w:rsidRPr="00901FE2">
        <w:rPr>
          <w:rFonts w:ascii="Times New Roman" w:hAnsi="Times New Roman" w:cs="Times New Roman"/>
          <w:spacing w:val="4"/>
        </w:rPr>
        <w:t>22,</w:t>
      </w:r>
      <w:r w:rsidR="00F12B8B" w:rsidRPr="00901FE2">
        <w:rPr>
          <w:rFonts w:ascii="Times New Roman" w:hAnsi="Times New Roman" w:cs="Times New Roman"/>
          <w:spacing w:val="4"/>
        </w:rPr>
        <w:t xml:space="preserve"> </w:t>
      </w:r>
      <w:r w:rsidR="00466D10" w:rsidRPr="00901FE2">
        <w:rPr>
          <w:rFonts w:ascii="Times New Roman" w:hAnsi="Times New Roman" w:cs="Times New Roman"/>
          <w:spacing w:val="4"/>
        </w:rPr>
        <w:t>26,</w:t>
      </w:r>
      <w:r w:rsidR="00F12B8B" w:rsidRPr="00901FE2">
        <w:rPr>
          <w:rFonts w:ascii="Times New Roman" w:hAnsi="Times New Roman" w:cs="Times New Roman"/>
          <w:spacing w:val="4"/>
        </w:rPr>
        <w:t xml:space="preserve"> </w:t>
      </w:r>
      <w:r w:rsidR="00466D10" w:rsidRPr="00901FE2">
        <w:rPr>
          <w:rFonts w:ascii="Times New Roman" w:hAnsi="Times New Roman" w:cs="Times New Roman"/>
          <w:spacing w:val="4"/>
        </w:rPr>
        <w:t>30 занятия)</w:t>
      </w:r>
      <w:r w:rsidRPr="00901FE2">
        <w:rPr>
          <w:rFonts w:ascii="Times New Roman" w:hAnsi="Times New Roman" w:cs="Times New Roman"/>
          <w:spacing w:val="4"/>
        </w:rPr>
        <w:t>:</w:t>
      </w:r>
      <w:r w:rsidR="000A692A" w:rsidRPr="00901FE2">
        <w:rPr>
          <w:rFonts w:ascii="Times New Roman" w:hAnsi="Times New Roman" w:cs="Times New Roman"/>
          <w:spacing w:val="4"/>
        </w:rPr>
        <w:t xml:space="preserve"> </w:t>
      </w:r>
      <w:r w:rsidR="00802D97" w:rsidRPr="00901FE2">
        <w:rPr>
          <w:rFonts w:ascii="Times New Roman" w:hAnsi="Times New Roman" w:cs="Times New Roman"/>
          <w:spacing w:val="4"/>
        </w:rPr>
        <w:t xml:space="preserve">нахождение значений математических выражений в пределах 100, </w:t>
      </w:r>
      <w:r w:rsidR="000A692A" w:rsidRPr="00901FE2">
        <w:rPr>
          <w:rFonts w:ascii="Times New Roman" w:hAnsi="Times New Roman" w:cs="Times New Roman"/>
          <w:spacing w:val="4"/>
        </w:rPr>
        <w:t>составление числовых выраж</w:t>
      </w:r>
      <w:r w:rsidR="00991D7A" w:rsidRPr="00901FE2">
        <w:rPr>
          <w:rFonts w:ascii="Times New Roman" w:hAnsi="Times New Roman" w:cs="Times New Roman"/>
          <w:spacing w:val="4"/>
        </w:rPr>
        <w:t>ений и нахождение их значений. С</w:t>
      </w:r>
      <w:r w:rsidR="000A692A" w:rsidRPr="00901FE2">
        <w:rPr>
          <w:rFonts w:ascii="Times New Roman" w:hAnsi="Times New Roman" w:cs="Times New Roman"/>
          <w:spacing w:val="4"/>
        </w:rPr>
        <w:t xml:space="preserve">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</w:t>
      </w:r>
      <w:r w:rsidR="00802D97" w:rsidRPr="00901FE2">
        <w:rPr>
          <w:rFonts w:ascii="Times New Roman" w:hAnsi="Times New Roman" w:cs="Times New Roman"/>
          <w:spacing w:val="4"/>
        </w:rPr>
        <w:t>столбчатых</w:t>
      </w:r>
      <w:r w:rsidR="00991D7A" w:rsidRPr="00901FE2">
        <w:rPr>
          <w:rFonts w:ascii="Times New Roman" w:hAnsi="Times New Roman" w:cs="Times New Roman"/>
          <w:spacing w:val="4"/>
        </w:rPr>
        <w:t xml:space="preserve"> диаграмм</w:t>
      </w:r>
      <w:r w:rsidR="00802D97" w:rsidRPr="00901FE2">
        <w:rPr>
          <w:rFonts w:ascii="Times New Roman" w:hAnsi="Times New Roman" w:cs="Times New Roman"/>
          <w:spacing w:val="4"/>
        </w:rPr>
        <w:t xml:space="preserve">, </w:t>
      </w:r>
      <w:r w:rsidR="00CE3256" w:rsidRPr="00901FE2">
        <w:rPr>
          <w:rFonts w:ascii="Times New Roman" w:hAnsi="Times New Roman" w:cs="Times New Roman"/>
          <w:spacing w:val="4"/>
        </w:rPr>
        <w:t xml:space="preserve">календарь, </w:t>
      </w:r>
      <w:r w:rsidR="005406B4" w:rsidRPr="00901FE2">
        <w:rPr>
          <w:rFonts w:ascii="Times New Roman" w:hAnsi="Times New Roman" w:cs="Times New Roman"/>
          <w:spacing w:val="4"/>
        </w:rPr>
        <w:t xml:space="preserve">логические задачи, </w:t>
      </w:r>
      <w:r w:rsidR="0042256E" w:rsidRPr="00901FE2">
        <w:rPr>
          <w:rFonts w:ascii="Times New Roman" w:hAnsi="Times New Roman" w:cs="Times New Roman"/>
          <w:spacing w:val="4"/>
        </w:rPr>
        <w:t>ложные и истинные высказывания</w:t>
      </w:r>
      <w:r w:rsidR="00D87F82" w:rsidRPr="00901FE2">
        <w:rPr>
          <w:rFonts w:ascii="Times New Roman" w:hAnsi="Times New Roman" w:cs="Times New Roman"/>
          <w:spacing w:val="4"/>
        </w:rPr>
        <w:t>, построение геометрических фигур</w:t>
      </w:r>
      <w:r w:rsidR="0042256E" w:rsidRPr="00901FE2">
        <w:rPr>
          <w:rFonts w:ascii="Times New Roman" w:hAnsi="Times New Roman" w:cs="Times New Roman"/>
          <w:spacing w:val="4"/>
        </w:rPr>
        <w:t xml:space="preserve">, нахождение длины ломаной, </w:t>
      </w:r>
      <w:r w:rsidR="00CE3256" w:rsidRPr="00901FE2">
        <w:rPr>
          <w:rFonts w:ascii="Times New Roman" w:hAnsi="Times New Roman" w:cs="Times New Roman"/>
          <w:spacing w:val="4"/>
        </w:rPr>
        <w:t xml:space="preserve">диаметр окружности, </w:t>
      </w:r>
      <w:r w:rsidR="0042256E" w:rsidRPr="00901FE2">
        <w:rPr>
          <w:rFonts w:ascii="Times New Roman" w:hAnsi="Times New Roman" w:cs="Times New Roman"/>
          <w:spacing w:val="4"/>
        </w:rPr>
        <w:t>периметр треугольника</w:t>
      </w:r>
      <w:r w:rsidR="00D87F82" w:rsidRPr="00901FE2">
        <w:rPr>
          <w:rFonts w:ascii="Times New Roman" w:hAnsi="Times New Roman" w:cs="Times New Roman"/>
          <w:spacing w:val="4"/>
        </w:rPr>
        <w:t>.</w:t>
      </w:r>
    </w:p>
    <w:p w:rsidR="006A5C39" w:rsidRPr="00901FE2" w:rsidRDefault="006A5C3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Финансовая грамотность</w:t>
      </w:r>
      <w:r w:rsidR="00BF71CF" w:rsidRPr="00901FE2">
        <w:rPr>
          <w:rFonts w:ascii="Times New Roman" w:hAnsi="Times New Roman" w:cs="Times New Roman"/>
        </w:rPr>
        <w:t xml:space="preserve"> (3,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7,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11,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15,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19,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23,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27,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31 занятия)</w:t>
      </w:r>
      <w:r w:rsidRPr="00901FE2">
        <w:rPr>
          <w:rFonts w:ascii="Times New Roman" w:hAnsi="Times New Roman" w:cs="Times New Roman"/>
        </w:rPr>
        <w:t>:</w:t>
      </w:r>
      <w:r w:rsidR="000A692A" w:rsidRPr="00901FE2">
        <w:rPr>
          <w:rFonts w:ascii="Times New Roman" w:hAnsi="Times New Roman" w:cs="Times New Roman"/>
        </w:rPr>
        <w:t xml:space="preserve"> деньги, </w:t>
      </w:r>
      <w:r w:rsidR="00137F9D" w:rsidRPr="00901FE2">
        <w:rPr>
          <w:rFonts w:ascii="Times New Roman" w:hAnsi="Times New Roman" w:cs="Times New Roman"/>
        </w:rPr>
        <w:t xml:space="preserve">аверс и реверс монеты, </w:t>
      </w:r>
      <w:r w:rsidR="0042256E" w:rsidRPr="00901FE2">
        <w:rPr>
          <w:rFonts w:ascii="Times New Roman" w:hAnsi="Times New Roman" w:cs="Times New Roman"/>
        </w:rPr>
        <w:t>к</w:t>
      </w:r>
      <w:r w:rsidR="005406B4" w:rsidRPr="00901FE2">
        <w:rPr>
          <w:rFonts w:ascii="Times New Roman" w:hAnsi="Times New Roman" w:cs="Times New Roman"/>
        </w:rPr>
        <w:t xml:space="preserve">редиты, вклады, банковская карта, </w:t>
      </w:r>
      <w:r w:rsidR="0042256E" w:rsidRPr="00901FE2">
        <w:rPr>
          <w:rFonts w:ascii="Times New Roman" w:hAnsi="Times New Roman" w:cs="Times New Roman"/>
        </w:rPr>
        <w:t>правила безопасного использования банковских карт, фальшивые и повреждённые деньги, средства защиты российских банкнот, валюта</w:t>
      </w:r>
      <w:r w:rsidR="00F12B8B" w:rsidRPr="00901FE2">
        <w:rPr>
          <w:rFonts w:ascii="Times New Roman" w:hAnsi="Times New Roman" w:cs="Times New Roman"/>
        </w:rPr>
        <w:t>.</w:t>
      </w:r>
    </w:p>
    <w:p w:rsidR="00754032" w:rsidRPr="00901FE2" w:rsidRDefault="006A5C3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Естественно</w:t>
      </w:r>
      <w:r w:rsidR="00991D7A" w:rsidRPr="00901FE2">
        <w:rPr>
          <w:rFonts w:ascii="Times New Roman" w:hAnsi="Times New Roman" w:cs="Times New Roman"/>
        </w:rPr>
        <w:t>-</w:t>
      </w:r>
      <w:r w:rsidRPr="00901FE2">
        <w:rPr>
          <w:rFonts w:ascii="Times New Roman" w:hAnsi="Times New Roman" w:cs="Times New Roman"/>
        </w:rPr>
        <w:t>научная грамо</w:t>
      </w:r>
      <w:r w:rsidR="000A692A" w:rsidRPr="00901FE2">
        <w:rPr>
          <w:rFonts w:ascii="Times New Roman" w:hAnsi="Times New Roman" w:cs="Times New Roman"/>
        </w:rPr>
        <w:t>т</w:t>
      </w:r>
      <w:r w:rsidRPr="00901FE2">
        <w:rPr>
          <w:rFonts w:ascii="Times New Roman" w:hAnsi="Times New Roman" w:cs="Times New Roman"/>
        </w:rPr>
        <w:t>ность</w:t>
      </w:r>
      <w:r w:rsidR="00BF71CF" w:rsidRPr="00901FE2">
        <w:rPr>
          <w:rFonts w:ascii="Times New Roman" w:hAnsi="Times New Roman" w:cs="Times New Roman"/>
        </w:rPr>
        <w:t xml:space="preserve"> (4,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8,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12,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16,</w:t>
      </w:r>
      <w:r w:rsidR="0042256E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20,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24,</w:t>
      </w:r>
      <w:r w:rsidR="00F12B8B" w:rsidRPr="00901FE2">
        <w:rPr>
          <w:rFonts w:ascii="Times New Roman" w:hAnsi="Times New Roman" w:cs="Times New Roman"/>
        </w:rPr>
        <w:t xml:space="preserve"> </w:t>
      </w:r>
      <w:r w:rsidR="00BF71CF" w:rsidRPr="00901FE2">
        <w:rPr>
          <w:rFonts w:ascii="Times New Roman" w:hAnsi="Times New Roman" w:cs="Times New Roman"/>
        </w:rPr>
        <w:t>28</w:t>
      </w:r>
      <w:r w:rsidR="0042256E" w:rsidRPr="00901FE2">
        <w:rPr>
          <w:rFonts w:ascii="Times New Roman" w:hAnsi="Times New Roman" w:cs="Times New Roman"/>
        </w:rPr>
        <w:t xml:space="preserve">, </w:t>
      </w:r>
      <w:r w:rsidR="00BF71CF" w:rsidRPr="00901FE2">
        <w:rPr>
          <w:rFonts w:ascii="Times New Roman" w:hAnsi="Times New Roman" w:cs="Times New Roman"/>
        </w:rPr>
        <w:t>32 занятия)</w:t>
      </w:r>
      <w:r w:rsidRPr="00901FE2">
        <w:rPr>
          <w:rFonts w:ascii="Times New Roman" w:hAnsi="Times New Roman" w:cs="Times New Roman"/>
        </w:rPr>
        <w:t>:</w:t>
      </w:r>
      <w:r w:rsidR="000A692A" w:rsidRPr="00901FE2">
        <w:rPr>
          <w:rFonts w:ascii="Times New Roman" w:hAnsi="Times New Roman" w:cs="Times New Roman"/>
        </w:rPr>
        <w:t xml:space="preserve"> наблюдения и простейшие эксперименты </w:t>
      </w:r>
      <w:r w:rsidR="00D90E0A" w:rsidRPr="00901FE2">
        <w:rPr>
          <w:rFonts w:ascii="Times New Roman" w:hAnsi="Times New Roman" w:cs="Times New Roman"/>
        </w:rPr>
        <w:t>с</w:t>
      </w:r>
      <w:r w:rsidR="000A692A" w:rsidRPr="00901FE2">
        <w:rPr>
          <w:rFonts w:ascii="Times New Roman" w:hAnsi="Times New Roman" w:cs="Times New Roman"/>
        </w:rPr>
        <w:t xml:space="preserve"> яблоком,</w:t>
      </w:r>
      <w:r w:rsidR="005406B4" w:rsidRPr="00901FE2">
        <w:rPr>
          <w:rFonts w:ascii="Times New Roman" w:hAnsi="Times New Roman" w:cs="Times New Roman"/>
        </w:rPr>
        <w:t xml:space="preserve"> ово</w:t>
      </w:r>
      <w:r w:rsidR="005406B4" w:rsidRPr="00901FE2">
        <w:rPr>
          <w:rFonts w:ascii="Times New Roman" w:hAnsi="Times New Roman" w:cs="Times New Roman"/>
        </w:rPr>
        <w:lastRenderedPageBreak/>
        <w:t xml:space="preserve">щами, </w:t>
      </w:r>
      <w:r w:rsidR="004E5DC0" w:rsidRPr="00901FE2">
        <w:rPr>
          <w:rFonts w:ascii="Times New Roman" w:hAnsi="Times New Roman" w:cs="Times New Roman"/>
        </w:rPr>
        <w:t>мёдом</w:t>
      </w:r>
      <w:r w:rsidR="000A692A" w:rsidRPr="00901FE2">
        <w:rPr>
          <w:rFonts w:ascii="Times New Roman" w:hAnsi="Times New Roman" w:cs="Times New Roman"/>
        </w:rPr>
        <w:t xml:space="preserve">, </w:t>
      </w:r>
      <w:r w:rsidR="0042256E" w:rsidRPr="00901FE2">
        <w:rPr>
          <w:rFonts w:ascii="Times New Roman" w:hAnsi="Times New Roman" w:cs="Times New Roman"/>
        </w:rPr>
        <w:t xml:space="preserve">лесной землей, песком, глиной. Состав почвы, перегной. Состав и свойства древесины. </w:t>
      </w:r>
      <w:r w:rsidR="005406B4" w:rsidRPr="00901FE2">
        <w:rPr>
          <w:rFonts w:ascii="Times New Roman" w:hAnsi="Times New Roman" w:cs="Times New Roman"/>
        </w:rPr>
        <w:t>Названия овощей, выд</w:t>
      </w:r>
      <w:r w:rsidR="00991D7A" w:rsidRPr="00901FE2">
        <w:rPr>
          <w:rFonts w:ascii="Times New Roman" w:hAnsi="Times New Roman" w:cs="Times New Roman"/>
        </w:rPr>
        <w:t>еление среди овощей корнеплодов.</w:t>
      </w:r>
      <w:r w:rsidR="005406B4" w:rsidRPr="00901FE2">
        <w:rPr>
          <w:rFonts w:ascii="Times New Roman" w:hAnsi="Times New Roman" w:cs="Times New Roman"/>
        </w:rPr>
        <w:t xml:space="preserve"> </w:t>
      </w:r>
      <w:r w:rsidR="00D87F82" w:rsidRPr="00901FE2">
        <w:rPr>
          <w:rFonts w:ascii="Times New Roman" w:hAnsi="Times New Roman" w:cs="Times New Roman"/>
        </w:rPr>
        <w:t>Названия частей растений, виды корней, свойства корней.</w:t>
      </w:r>
      <w:r w:rsidR="0042256E" w:rsidRPr="00901FE2">
        <w:rPr>
          <w:rFonts w:ascii="Times New Roman" w:hAnsi="Times New Roman" w:cs="Times New Roman"/>
        </w:rPr>
        <w:t xml:space="preserve"> П</w:t>
      </w:r>
      <w:r w:rsidR="00754032" w:rsidRPr="00901FE2">
        <w:rPr>
          <w:rFonts w:ascii="Times New Roman" w:hAnsi="Times New Roman" w:cs="Times New Roman"/>
        </w:rPr>
        <w:t>редставление о позвоночных животных.</w:t>
      </w: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F12B8B" w:rsidRPr="00901FE2" w:rsidRDefault="00F12B8B" w:rsidP="00F12B8B">
      <w:pPr>
        <w:spacing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EE3719" w:rsidRPr="00901FE2" w:rsidRDefault="003B1AD0" w:rsidP="00F12B8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01FE2">
        <w:rPr>
          <w:rFonts w:ascii="Times New Roman" w:hAnsi="Times New Roman"/>
          <w:b/>
          <w:bCs/>
          <w:iCs/>
          <w:smallCaps/>
        </w:rPr>
        <w:t>П</w:t>
      </w:r>
      <w:r w:rsidR="00F12B8B" w:rsidRPr="00901FE2">
        <w:rPr>
          <w:rFonts w:ascii="Times New Roman" w:hAnsi="Times New Roman"/>
          <w:b/>
          <w:bCs/>
          <w:iCs/>
          <w:smallCaps/>
        </w:rPr>
        <w:t>ланируемые р</w:t>
      </w:r>
      <w:r w:rsidR="00F12B8B" w:rsidRPr="00901FE2">
        <w:rPr>
          <w:rFonts w:ascii="Times New Roman" w:hAnsi="Times New Roman"/>
          <w:b/>
          <w:smallCaps/>
        </w:rPr>
        <w:t>езультаты освоения курса</w:t>
      </w:r>
    </w:p>
    <w:p w:rsidR="00EE3719" w:rsidRPr="00901FE2" w:rsidRDefault="00F12B8B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/>
        </w:rPr>
        <w:t xml:space="preserve">Программа обеспечивает достижение </w:t>
      </w:r>
      <w:r w:rsidR="00496A80" w:rsidRPr="00901FE2">
        <w:rPr>
          <w:rFonts w:ascii="Times New Roman" w:hAnsi="Times New Roman"/>
        </w:rPr>
        <w:t>второк</w:t>
      </w:r>
      <w:r w:rsidRPr="00901FE2">
        <w:rPr>
          <w:rFonts w:ascii="Times New Roman" w:hAnsi="Times New Roman"/>
        </w:rPr>
        <w:t xml:space="preserve">лассниками следующих личностных, </w:t>
      </w:r>
      <w:proofErr w:type="spellStart"/>
      <w:r w:rsidRPr="00901FE2">
        <w:rPr>
          <w:rFonts w:ascii="Times New Roman" w:hAnsi="Times New Roman"/>
        </w:rPr>
        <w:t>метапредметных</w:t>
      </w:r>
      <w:proofErr w:type="spellEnd"/>
      <w:r w:rsidRPr="00901FE2">
        <w:rPr>
          <w:rFonts w:ascii="Times New Roman" w:hAnsi="Times New Roman"/>
        </w:rPr>
        <w:t xml:space="preserve"> результатов.</w:t>
      </w:r>
      <w:r w:rsidR="00EE3719" w:rsidRPr="00901FE2">
        <w:rPr>
          <w:rFonts w:ascii="Times New Roman" w:hAnsi="Times New Roman" w:cs="Times New Roman"/>
        </w:rPr>
        <w:t xml:space="preserve"> </w:t>
      </w:r>
    </w:p>
    <w:p w:rsidR="00F12B8B" w:rsidRPr="00901FE2" w:rsidRDefault="00F12B8B" w:rsidP="00F12B8B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  <w:b/>
          <w:bCs/>
          <w:i/>
        </w:rPr>
        <w:t>Личностные</w:t>
      </w:r>
      <w:r w:rsidRPr="00901FE2">
        <w:rPr>
          <w:rFonts w:ascii="Times New Roman" w:hAnsi="Times New Roman" w:cs="Times New Roman"/>
          <w:b/>
          <w:bCs/>
        </w:rPr>
        <w:t xml:space="preserve"> </w:t>
      </w:r>
      <w:r w:rsidRPr="00901FE2">
        <w:rPr>
          <w:rFonts w:ascii="Times New Roman" w:hAnsi="Times New Roman" w:cs="Times New Roman"/>
          <w:bCs/>
        </w:rPr>
        <w:t>результаты</w:t>
      </w:r>
      <w:r w:rsidRPr="00901FE2">
        <w:rPr>
          <w:rFonts w:ascii="Times New Roman" w:hAnsi="Times New Roman" w:cs="Times New Roman"/>
        </w:rPr>
        <w:t xml:space="preserve"> изучения курса:</w:t>
      </w:r>
    </w:p>
    <w:p w:rsidR="00EE3719" w:rsidRPr="00901FE2" w:rsidRDefault="00F12B8B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EE3719" w:rsidRPr="00901FE2">
        <w:rPr>
          <w:rFonts w:ascii="Times New Roman" w:hAnsi="Times New Roman" w:cs="Times New Roman"/>
        </w:rP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EE3719" w:rsidRPr="00901FE2" w:rsidRDefault="00F12B8B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EE3719" w:rsidRPr="00901FE2">
        <w:rPr>
          <w:rFonts w:ascii="Times New Roman" w:hAnsi="Times New Roman" w:cs="Times New Roman"/>
        </w:rPr>
        <w:t xml:space="preserve">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EE3719" w:rsidRPr="00901FE2" w:rsidRDefault="00F12B8B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EE3719" w:rsidRPr="00901FE2">
        <w:rPr>
          <w:rFonts w:ascii="Times New Roman" w:hAnsi="Times New Roman" w:cs="Times New Roman"/>
        </w:rPr>
        <w:t>осознавать личную ответственность за свои поступки;</w:t>
      </w:r>
    </w:p>
    <w:p w:rsidR="00EE3719" w:rsidRPr="00901FE2" w:rsidRDefault="00F12B8B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EE3719" w:rsidRPr="00901FE2">
        <w:rPr>
          <w:rFonts w:ascii="Times New Roman" w:hAnsi="Times New Roman" w:cs="Times New Roman"/>
        </w:rPr>
        <w:t xml:space="preserve">уметь сотрудничать со взрослыми и сверстниками в разных игровых и реальных ситуациях. </w:t>
      </w: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  <w:b/>
          <w:bCs/>
          <w:i/>
        </w:rPr>
        <w:t>Метапредметные</w:t>
      </w:r>
      <w:r w:rsidRPr="00901FE2">
        <w:rPr>
          <w:rFonts w:ascii="Times New Roman" w:hAnsi="Times New Roman" w:cs="Times New Roman"/>
        </w:rPr>
        <w:t xml:space="preserve"> результаты изучения курса: </w:t>
      </w:r>
    </w:p>
    <w:p w:rsidR="00EE3719" w:rsidRPr="00901FE2" w:rsidRDefault="00EE3719" w:rsidP="00F12B8B">
      <w:pPr>
        <w:spacing w:line="240" w:lineRule="auto"/>
        <w:jc w:val="both"/>
        <w:rPr>
          <w:rFonts w:ascii="Times New Roman" w:hAnsi="Times New Roman" w:cs="Times New Roman"/>
          <w:bCs/>
          <w:u w:val="single"/>
        </w:rPr>
      </w:pPr>
      <w:r w:rsidRPr="00901FE2">
        <w:rPr>
          <w:rFonts w:ascii="Times New Roman" w:hAnsi="Times New Roman" w:cs="Times New Roman"/>
          <w:bCs/>
          <w:u w:val="single"/>
        </w:rPr>
        <w:t>Познавательные</w:t>
      </w:r>
      <w:r w:rsidR="00496A80" w:rsidRPr="00901FE2">
        <w:rPr>
          <w:rFonts w:ascii="Times New Roman" w:hAnsi="Times New Roman" w:cs="Times New Roman"/>
          <w:bCs/>
          <w:u w:val="single"/>
        </w:rPr>
        <w:t>:</w:t>
      </w: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использовать различные способы поиска, сбора, обработки, анализа и представления информации;</w:t>
      </w:r>
    </w:p>
    <w:p w:rsidR="00EE3719" w:rsidRPr="00901FE2" w:rsidRDefault="00EE3719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использовать знаково-символические средства, в том числе моделирование;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ориентироваться в своей системе знаний: отличать новое от уже известного;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делать предварительный отбор источников информации: ориентироваться в потоке информации;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перерабатывать полученную информацию: сравнивать и группировать объекты;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lastRenderedPageBreak/>
        <w:t>– преобразовывать информацию из одной формы в другую.</w:t>
      </w:r>
    </w:p>
    <w:p w:rsidR="00EE3719" w:rsidRPr="00901FE2" w:rsidRDefault="00EE3719" w:rsidP="002F0A27">
      <w:pPr>
        <w:spacing w:line="230" w:lineRule="auto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E3719" w:rsidRPr="00901FE2" w:rsidRDefault="00F12B8B" w:rsidP="002F0A27">
      <w:pPr>
        <w:spacing w:line="230" w:lineRule="auto"/>
        <w:jc w:val="both"/>
        <w:rPr>
          <w:rFonts w:ascii="Times New Roman" w:hAnsi="Times New Roman" w:cs="Times New Roman"/>
          <w:bCs/>
          <w:u w:val="single"/>
        </w:rPr>
      </w:pPr>
      <w:r w:rsidRPr="00901FE2">
        <w:rPr>
          <w:rFonts w:ascii="Times New Roman" w:hAnsi="Times New Roman" w:cs="Times New Roman"/>
          <w:bCs/>
          <w:u w:val="single"/>
        </w:rPr>
        <w:t>Регулятивные</w:t>
      </w:r>
      <w:r w:rsidR="00496A80" w:rsidRPr="00901FE2">
        <w:rPr>
          <w:rFonts w:ascii="Times New Roman" w:hAnsi="Times New Roman" w:cs="Times New Roman"/>
          <w:bCs/>
          <w:u w:val="single"/>
        </w:rPr>
        <w:t>: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проявлять познавательн</w:t>
      </w:r>
      <w:r w:rsidR="00E35365" w:rsidRPr="00901FE2">
        <w:rPr>
          <w:rFonts w:ascii="Times New Roman" w:hAnsi="Times New Roman" w:cs="Times New Roman"/>
        </w:rPr>
        <w:t>ую</w:t>
      </w:r>
      <w:r w:rsidRPr="00901FE2">
        <w:rPr>
          <w:rFonts w:ascii="Times New Roman" w:hAnsi="Times New Roman" w:cs="Times New Roman"/>
        </w:rPr>
        <w:t xml:space="preserve"> и творческ</w:t>
      </w:r>
      <w:r w:rsidR="00E35365" w:rsidRPr="00901FE2">
        <w:rPr>
          <w:rFonts w:ascii="Times New Roman" w:hAnsi="Times New Roman" w:cs="Times New Roman"/>
        </w:rPr>
        <w:t>ую</w:t>
      </w:r>
      <w:r w:rsidRPr="00901FE2">
        <w:rPr>
          <w:rFonts w:ascii="Times New Roman" w:hAnsi="Times New Roman" w:cs="Times New Roman"/>
        </w:rPr>
        <w:t xml:space="preserve"> инициатив</w:t>
      </w:r>
      <w:r w:rsidR="00E35365" w:rsidRPr="00901FE2">
        <w:rPr>
          <w:rFonts w:ascii="Times New Roman" w:hAnsi="Times New Roman" w:cs="Times New Roman"/>
        </w:rPr>
        <w:t>у</w:t>
      </w:r>
      <w:r w:rsidRPr="00901FE2">
        <w:rPr>
          <w:rFonts w:ascii="Times New Roman" w:hAnsi="Times New Roman" w:cs="Times New Roman"/>
        </w:rPr>
        <w:t xml:space="preserve">; 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принимать и сохранять учебную цель и за</w:t>
      </w:r>
      <w:r w:rsidR="00E35365" w:rsidRPr="00901FE2">
        <w:rPr>
          <w:rFonts w:ascii="Times New Roman" w:hAnsi="Times New Roman" w:cs="Times New Roman"/>
        </w:rPr>
        <w:t>дачу,</w:t>
      </w:r>
      <w:r w:rsidRPr="00901FE2">
        <w:rPr>
          <w:rFonts w:ascii="Times New Roman" w:hAnsi="Times New Roman" w:cs="Times New Roman"/>
        </w:rPr>
        <w:t xml:space="preserve"> </w:t>
      </w:r>
      <w:r w:rsidRPr="00901FE2">
        <w:rPr>
          <w:rFonts w:ascii="Times New Roman" w:hAnsi="Times New Roman" w:cs="Times New Roman"/>
          <w:spacing w:val="4"/>
        </w:rPr>
        <w:t>планировать ее реализацию, в том числе во внутреннем плане;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контролировать и оценивать свои действия, вносить соответствующие коррективы в их выполнение;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Pr="00901FE2">
        <w:rPr>
          <w:rFonts w:ascii="Times New Roman" w:hAnsi="Times New Roman" w:cs="Times New Roman"/>
          <w:spacing w:val="4"/>
        </w:rPr>
        <w:t>уметь отличать правильно выполненное задание от неверного;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оценивать правильность выполнения действий: знакомство с критериями оценивания, самооценка и </w:t>
      </w:r>
      <w:proofErr w:type="spellStart"/>
      <w:r w:rsidRPr="00901FE2">
        <w:rPr>
          <w:rFonts w:ascii="Times New Roman" w:hAnsi="Times New Roman" w:cs="Times New Roman"/>
        </w:rPr>
        <w:t>взаимооценка</w:t>
      </w:r>
      <w:proofErr w:type="spellEnd"/>
      <w:r w:rsidR="00F74AB9" w:rsidRPr="00901FE2">
        <w:rPr>
          <w:rFonts w:ascii="Times New Roman" w:hAnsi="Times New Roman" w:cs="Times New Roman"/>
        </w:rPr>
        <w:t>.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EE3719" w:rsidRPr="00901FE2" w:rsidRDefault="00EE3719" w:rsidP="002F0A27">
      <w:pPr>
        <w:spacing w:line="230" w:lineRule="auto"/>
        <w:jc w:val="both"/>
        <w:rPr>
          <w:rFonts w:ascii="Times New Roman" w:hAnsi="Times New Roman" w:cs="Times New Roman"/>
          <w:u w:val="single"/>
        </w:rPr>
      </w:pPr>
      <w:r w:rsidRPr="00901FE2">
        <w:rPr>
          <w:rFonts w:ascii="Times New Roman" w:hAnsi="Times New Roman" w:cs="Times New Roman"/>
          <w:bCs/>
          <w:u w:val="single"/>
        </w:rPr>
        <w:t>Коммуникативные</w:t>
      </w:r>
      <w:r w:rsidR="00496A80" w:rsidRPr="00901FE2">
        <w:rPr>
          <w:rFonts w:ascii="Times New Roman" w:hAnsi="Times New Roman" w:cs="Times New Roman"/>
          <w:bCs/>
          <w:u w:val="single"/>
        </w:rPr>
        <w:t>: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EE3719" w:rsidRPr="00901FE2" w:rsidRDefault="00EE3719" w:rsidP="002F0A27">
      <w:pPr>
        <w:spacing w:line="230" w:lineRule="auto"/>
        <w:ind w:firstLine="540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слушать и понимать речь других;</w:t>
      </w:r>
    </w:p>
    <w:p w:rsidR="00EE3719" w:rsidRPr="00901FE2" w:rsidRDefault="00EE3719" w:rsidP="002F0A27">
      <w:pPr>
        <w:spacing w:line="230" w:lineRule="auto"/>
        <w:ind w:firstLine="540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совместно договариваться о правилах работы в группе;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учиться выполнять различные роли в группе (лидера, исполнителя, критика).</w:t>
      </w:r>
    </w:p>
    <w:p w:rsidR="00EE3719" w:rsidRPr="00901FE2" w:rsidRDefault="00EE3719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A5C39" w:rsidRPr="00901FE2" w:rsidRDefault="006A5C39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901FE2">
        <w:rPr>
          <w:rFonts w:ascii="Times New Roman" w:hAnsi="Times New Roman" w:cs="Times New Roman"/>
          <w:b/>
          <w:bCs/>
        </w:rPr>
        <w:t xml:space="preserve">Предметные результаты </w:t>
      </w:r>
      <w:r w:rsidRPr="00901FE2">
        <w:rPr>
          <w:rFonts w:ascii="Times New Roman" w:hAnsi="Times New Roman" w:cs="Times New Roman"/>
        </w:rPr>
        <w:t>изучения блока</w:t>
      </w:r>
      <w:r w:rsidRPr="00901FE2">
        <w:rPr>
          <w:rFonts w:ascii="Times New Roman" w:hAnsi="Times New Roman" w:cs="Times New Roman"/>
          <w:b/>
          <w:bCs/>
        </w:rPr>
        <w:t xml:space="preserve"> «Читательская грамотность»:</w:t>
      </w:r>
    </w:p>
    <w:p w:rsidR="006A5C39" w:rsidRPr="00901FE2" w:rsidRDefault="006A5C39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</w:t>
      </w:r>
      <w:r w:rsidR="00DD1B37" w:rsidRPr="00901FE2">
        <w:rPr>
          <w:rFonts w:ascii="Times New Roman" w:hAnsi="Times New Roman" w:cs="Times New Roman"/>
        </w:rPr>
        <w:t>;</w:t>
      </w:r>
    </w:p>
    <w:p w:rsidR="0042256E" w:rsidRPr="00901FE2" w:rsidRDefault="0042256E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способность различать тексты различных жанров и типов;</w:t>
      </w:r>
    </w:p>
    <w:p w:rsidR="0042256E" w:rsidRPr="00901FE2" w:rsidRDefault="0042256E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– умение находить необходимую информацию в прочитанных текстах;</w:t>
      </w:r>
    </w:p>
    <w:p w:rsidR="0042256E" w:rsidRPr="00901FE2" w:rsidRDefault="0042256E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901FE2">
        <w:rPr>
          <w:rFonts w:ascii="Times New Roman" w:hAnsi="Times New Roman" w:cs="Times New Roman"/>
        </w:rPr>
        <w:t xml:space="preserve">– </w:t>
      </w:r>
      <w:r w:rsidR="00E35365" w:rsidRPr="00901FE2">
        <w:rPr>
          <w:rFonts w:ascii="Times New Roman" w:hAnsi="Times New Roman" w:cs="Times New Roman"/>
        </w:rPr>
        <w:t>умение задавать вопросы п</w:t>
      </w:r>
      <w:r w:rsidR="00F12B8B" w:rsidRPr="00901FE2">
        <w:rPr>
          <w:rFonts w:ascii="Times New Roman" w:hAnsi="Times New Roman" w:cs="Times New Roman"/>
        </w:rPr>
        <w:t>о сод</w:t>
      </w:r>
      <w:r w:rsidRPr="00901FE2">
        <w:rPr>
          <w:rFonts w:ascii="Times New Roman" w:hAnsi="Times New Roman" w:cs="Times New Roman"/>
        </w:rPr>
        <w:t>ержанию прочитанных текстов;</w:t>
      </w:r>
    </w:p>
    <w:p w:rsidR="0042256E" w:rsidRPr="00901FE2" w:rsidRDefault="0042256E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901FE2">
        <w:rPr>
          <w:rFonts w:ascii="Times New Roman" w:hAnsi="Times New Roman" w:cs="Times New Roman"/>
        </w:rPr>
        <w:t>– умение составлять речевое высказывание в устной и письменной форме в соответствии с пос</w:t>
      </w:r>
      <w:r w:rsidR="00F12B8B" w:rsidRPr="00901FE2">
        <w:rPr>
          <w:rFonts w:ascii="Times New Roman" w:hAnsi="Times New Roman" w:cs="Times New Roman"/>
        </w:rPr>
        <w:t>т</w:t>
      </w:r>
      <w:r w:rsidRPr="00901FE2">
        <w:rPr>
          <w:rFonts w:ascii="Times New Roman" w:hAnsi="Times New Roman" w:cs="Times New Roman"/>
        </w:rPr>
        <w:t>авленной учебной задачей.</w:t>
      </w:r>
    </w:p>
    <w:p w:rsidR="00F12B8B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6A5C39" w:rsidRPr="00901FE2" w:rsidRDefault="006A5C39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901FE2">
        <w:rPr>
          <w:rFonts w:ascii="Times New Roman" w:hAnsi="Times New Roman" w:cs="Times New Roman"/>
          <w:b/>
          <w:bCs/>
        </w:rPr>
        <w:t xml:space="preserve">Предметные результаты </w:t>
      </w:r>
      <w:r w:rsidRPr="00901FE2">
        <w:rPr>
          <w:rFonts w:ascii="Times New Roman" w:hAnsi="Times New Roman" w:cs="Times New Roman"/>
        </w:rPr>
        <w:t>изучения блока</w:t>
      </w:r>
      <w:r w:rsidRPr="00901FE2">
        <w:rPr>
          <w:rFonts w:ascii="Times New Roman" w:hAnsi="Times New Roman" w:cs="Times New Roman"/>
          <w:b/>
          <w:bCs/>
        </w:rPr>
        <w:t xml:space="preserve"> «Математическая грамотность»:</w:t>
      </w:r>
    </w:p>
    <w:p w:rsidR="007130C8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6A5C39" w:rsidRPr="00901FE2">
        <w:rPr>
          <w:rFonts w:ascii="Times New Roman" w:hAnsi="Times New Roman" w:cs="Times New Roman"/>
        </w:rPr>
        <w:t>способность формулировать, применять и интерпретировать математику в разнообразных контекстах</w:t>
      </w:r>
      <w:r w:rsidR="007130C8" w:rsidRPr="00901FE2">
        <w:rPr>
          <w:rFonts w:ascii="Times New Roman" w:hAnsi="Times New Roman" w:cs="Times New Roman"/>
        </w:rPr>
        <w:t>;</w:t>
      </w:r>
    </w:p>
    <w:p w:rsidR="007130C8" w:rsidRPr="00901FE2" w:rsidRDefault="007130C8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01FE2">
        <w:rPr>
          <w:rFonts w:ascii="Times New Roman" w:hAnsi="Times New Roman" w:cs="Times New Roman"/>
        </w:rPr>
        <w:lastRenderedPageBreak/>
        <w:t>–  способность</w:t>
      </w:r>
      <w:proofErr w:type="gramEnd"/>
      <w:r w:rsidRPr="00901FE2">
        <w:rPr>
          <w:rFonts w:ascii="Times New Roman" w:hAnsi="Times New Roman" w:cs="Times New Roman"/>
        </w:rPr>
        <w:t xml:space="preserve"> проводить</w:t>
      </w:r>
      <w:r w:rsidR="006A5C39" w:rsidRPr="00901FE2">
        <w:rPr>
          <w:rFonts w:ascii="Times New Roman" w:hAnsi="Times New Roman" w:cs="Times New Roman"/>
        </w:rPr>
        <w:t xml:space="preserve"> математические рассуждения</w:t>
      </w:r>
      <w:r w:rsidRPr="00901FE2">
        <w:rPr>
          <w:rFonts w:ascii="Times New Roman" w:hAnsi="Times New Roman" w:cs="Times New Roman"/>
        </w:rPr>
        <w:t>;</w:t>
      </w:r>
    </w:p>
    <w:p w:rsidR="007130C8" w:rsidRPr="00901FE2" w:rsidRDefault="007130C8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proofErr w:type="gramStart"/>
      <w:r w:rsidRPr="00901FE2">
        <w:rPr>
          <w:rFonts w:ascii="Times New Roman" w:hAnsi="Times New Roman" w:cs="Times New Roman"/>
        </w:rPr>
        <w:t>–  способность</w:t>
      </w:r>
      <w:proofErr w:type="gramEnd"/>
      <w:r w:rsidR="006A5C39" w:rsidRPr="00901FE2">
        <w:rPr>
          <w:rFonts w:ascii="Times New Roman" w:hAnsi="Times New Roman" w:cs="Times New Roman"/>
        </w:rPr>
        <w:t xml:space="preserve"> использова</w:t>
      </w:r>
      <w:r w:rsidRPr="00901FE2">
        <w:rPr>
          <w:rFonts w:ascii="Times New Roman" w:hAnsi="Times New Roman" w:cs="Times New Roman"/>
        </w:rPr>
        <w:t>ть</w:t>
      </w:r>
      <w:r w:rsidR="006A5C39" w:rsidRPr="00901FE2">
        <w:rPr>
          <w:rFonts w:ascii="Times New Roman" w:hAnsi="Times New Roman" w:cs="Times New Roman"/>
        </w:rPr>
        <w:t xml:space="preserve"> математически</w:t>
      </w:r>
      <w:r w:rsidRPr="00901FE2">
        <w:rPr>
          <w:rFonts w:ascii="Times New Roman" w:hAnsi="Times New Roman" w:cs="Times New Roman"/>
        </w:rPr>
        <w:t>е</w:t>
      </w:r>
      <w:r w:rsidR="006A5C39" w:rsidRPr="00901FE2">
        <w:rPr>
          <w:rFonts w:ascii="Times New Roman" w:hAnsi="Times New Roman" w:cs="Times New Roman"/>
        </w:rPr>
        <w:t xml:space="preserve"> поняти</w:t>
      </w:r>
      <w:r w:rsidR="00E35365" w:rsidRPr="00901FE2">
        <w:rPr>
          <w:rFonts w:ascii="Times New Roman" w:hAnsi="Times New Roman" w:cs="Times New Roman"/>
        </w:rPr>
        <w:t>я</w:t>
      </w:r>
      <w:r w:rsidR="006A5C39" w:rsidRPr="00901FE2">
        <w:rPr>
          <w:rFonts w:ascii="Times New Roman" w:hAnsi="Times New Roman" w:cs="Times New Roman"/>
        </w:rPr>
        <w:t>, факт</w:t>
      </w:r>
      <w:r w:rsidR="00E35365" w:rsidRPr="00901FE2">
        <w:rPr>
          <w:rFonts w:ascii="Times New Roman" w:hAnsi="Times New Roman" w:cs="Times New Roman"/>
        </w:rPr>
        <w:t>ы</w:t>
      </w:r>
      <w:r w:rsidR="006A5C39" w:rsidRPr="00901FE2">
        <w:rPr>
          <w:rFonts w:ascii="Times New Roman" w:hAnsi="Times New Roman" w:cs="Times New Roman"/>
        </w:rPr>
        <w:t>, чтобы описать, объяснить и предсказать явления</w:t>
      </w:r>
      <w:r w:rsidRPr="00901FE2">
        <w:rPr>
          <w:rFonts w:ascii="Times New Roman" w:hAnsi="Times New Roman" w:cs="Times New Roman"/>
        </w:rPr>
        <w:t xml:space="preserve">; </w:t>
      </w:r>
    </w:p>
    <w:p w:rsidR="006A5C39" w:rsidRPr="00901FE2" w:rsidRDefault="007130C8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  <w:proofErr w:type="gramStart"/>
      <w:r w:rsidRPr="00901FE2">
        <w:rPr>
          <w:rFonts w:ascii="Times New Roman" w:hAnsi="Times New Roman" w:cs="Times New Roman"/>
        </w:rPr>
        <w:t>–  способность</w:t>
      </w:r>
      <w:proofErr w:type="gramEnd"/>
      <w:r w:rsidR="006A5C39" w:rsidRPr="00901FE2">
        <w:rPr>
          <w:rFonts w:ascii="Times New Roman" w:hAnsi="Times New Roman" w:cs="Times New Roman"/>
        </w:rPr>
        <w:t xml:space="preserve"> </w:t>
      </w:r>
      <w:r w:rsidRPr="00901FE2">
        <w:rPr>
          <w:rFonts w:ascii="Times New Roman" w:hAnsi="Times New Roman" w:cs="Times New Roman"/>
        </w:rPr>
        <w:t>понимать</w:t>
      </w:r>
      <w:r w:rsidR="006A5C39" w:rsidRPr="00901FE2">
        <w:rPr>
          <w:rFonts w:ascii="Times New Roman" w:hAnsi="Times New Roman" w:cs="Times New Roman"/>
        </w:rPr>
        <w:t xml:space="preserve"> роль математики в мире, высказывать обоснованные суждения и принимать решения, которые необходимы конструктивному, активному и размышляющему </w:t>
      </w:r>
      <w:r w:rsidRPr="00901FE2">
        <w:rPr>
          <w:rFonts w:ascii="Times New Roman" w:hAnsi="Times New Roman" w:cs="Times New Roman"/>
        </w:rPr>
        <w:t>человеку.</w:t>
      </w:r>
    </w:p>
    <w:p w:rsidR="00F12B8B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7130C8" w:rsidRPr="00901FE2" w:rsidRDefault="007130C8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901FE2">
        <w:rPr>
          <w:rFonts w:ascii="Times New Roman" w:hAnsi="Times New Roman" w:cs="Times New Roman"/>
          <w:b/>
          <w:bCs/>
        </w:rPr>
        <w:t xml:space="preserve">Предметные результаты </w:t>
      </w:r>
      <w:r w:rsidRPr="00901FE2">
        <w:rPr>
          <w:rFonts w:ascii="Times New Roman" w:hAnsi="Times New Roman" w:cs="Times New Roman"/>
        </w:rPr>
        <w:t>изучения блока</w:t>
      </w:r>
      <w:r w:rsidRPr="00901FE2">
        <w:rPr>
          <w:rFonts w:ascii="Times New Roman" w:hAnsi="Times New Roman" w:cs="Times New Roman"/>
          <w:b/>
          <w:bCs/>
        </w:rPr>
        <w:t xml:space="preserve"> «Финансовая грамотность»:</w:t>
      </w:r>
    </w:p>
    <w:p w:rsidR="007130C8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7130C8" w:rsidRPr="00901FE2">
        <w:rPr>
          <w:rFonts w:ascii="Times New Roman" w:hAnsi="Times New Roman" w:cs="Times New Roman"/>
        </w:rPr>
        <w:t xml:space="preserve">понимание и правильное использование экономических терминов; </w:t>
      </w:r>
    </w:p>
    <w:p w:rsidR="007130C8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7130C8" w:rsidRPr="00901FE2">
        <w:rPr>
          <w:rFonts w:ascii="Times New Roman" w:hAnsi="Times New Roman" w:cs="Times New Roman"/>
        </w:rPr>
        <w:t>представление</w:t>
      </w:r>
      <w:r w:rsidR="0042256E" w:rsidRPr="00901FE2">
        <w:rPr>
          <w:rFonts w:ascii="Times New Roman" w:hAnsi="Times New Roman" w:cs="Times New Roman"/>
        </w:rPr>
        <w:t xml:space="preserve"> о</w:t>
      </w:r>
      <w:r w:rsidR="007130C8" w:rsidRPr="00901FE2">
        <w:rPr>
          <w:rFonts w:ascii="Times New Roman" w:hAnsi="Times New Roman" w:cs="Times New Roman"/>
        </w:rPr>
        <w:t xml:space="preserve"> </w:t>
      </w:r>
      <w:r w:rsidR="0042256E" w:rsidRPr="00901FE2">
        <w:rPr>
          <w:rFonts w:ascii="Times New Roman" w:hAnsi="Times New Roman" w:cs="Times New Roman"/>
        </w:rPr>
        <w:t>банковских картах</w:t>
      </w:r>
      <w:r w:rsidR="007130C8" w:rsidRPr="00901FE2">
        <w:rPr>
          <w:rFonts w:ascii="Times New Roman" w:hAnsi="Times New Roman" w:cs="Times New Roman"/>
        </w:rPr>
        <w:t xml:space="preserve">; </w:t>
      </w:r>
    </w:p>
    <w:p w:rsidR="007130C8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7130C8" w:rsidRPr="00901FE2">
        <w:rPr>
          <w:rFonts w:ascii="Times New Roman" w:hAnsi="Times New Roman" w:cs="Times New Roman"/>
        </w:rPr>
        <w:t xml:space="preserve">умение </w:t>
      </w:r>
      <w:r w:rsidR="0042256E" w:rsidRPr="00901FE2">
        <w:rPr>
          <w:rFonts w:ascii="Times New Roman" w:hAnsi="Times New Roman" w:cs="Times New Roman"/>
        </w:rPr>
        <w:t>правильно обращаться с поврежденными деньгами</w:t>
      </w:r>
      <w:r w:rsidR="007130C8" w:rsidRPr="00901FE2">
        <w:rPr>
          <w:rFonts w:ascii="Times New Roman" w:hAnsi="Times New Roman" w:cs="Times New Roman"/>
        </w:rPr>
        <w:t>;</w:t>
      </w:r>
    </w:p>
    <w:p w:rsidR="0042256E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42256E" w:rsidRPr="00901FE2">
        <w:rPr>
          <w:rFonts w:ascii="Times New Roman" w:hAnsi="Times New Roman" w:cs="Times New Roman"/>
        </w:rPr>
        <w:t xml:space="preserve">представление о различных банковских услугах; </w:t>
      </w:r>
    </w:p>
    <w:p w:rsidR="00EE3719" w:rsidRPr="00901FE2" w:rsidRDefault="00F12B8B" w:rsidP="002F0A27">
      <w:pPr>
        <w:spacing w:line="230" w:lineRule="auto"/>
        <w:ind w:firstLine="540"/>
        <w:rPr>
          <w:rFonts w:ascii="Times New Roman" w:hAnsi="Times New Roman" w:cs="Times New Roman"/>
          <w:b/>
        </w:rPr>
      </w:pPr>
      <w:r w:rsidRPr="00901FE2">
        <w:rPr>
          <w:rFonts w:ascii="Times New Roman" w:hAnsi="Times New Roman" w:cs="Times New Roman"/>
        </w:rPr>
        <w:t xml:space="preserve">– </w:t>
      </w:r>
      <w:r w:rsidR="007130C8" w:rsidRPr="00901FE2">
        <w:rPr>
          <w:rFonts w:ascii="Times New Roman" w:hAnsi="Times New Roman" w:cs="Times New Roman"/>
        </w:rPr>
        <w:t>проведение элементарных финансовых расчётов</w:t>
      </w:r>
      <w:r w:rsidR="00A706F2" w:rsidRPr="00901FE2">
        <w:rPr>
          <w:rFonts w:ascii="Times New Roman" w:hAnsi="Times New Roman" w:cs="Times New Roman"/>
        </w:rPr>
        <w:t>.</w:t>
      </w:r>
    </w:p>
    <w:p w:rsidR="00F12B8B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7130C8" w:rsidRPr="00901FE2" w:rsidRDefault="007130C8" w:rsidP="002F0A27">
      <w:pPr>
        <w:spacing w:line="230" w:lineRule="auto"/>
        <w:ind w:firstLine="540"/>
        <w:jc w:val="both"/>
        <w:rPr>
          <w:rFonts w:ascii="Times New Roman" w:hAnsi="Times New Roman" w:cs="Times New Roman"/>
          <w:b/>
          <w:bCs/>
        </w:rPr>
      </w:pPr>
      <w:r w:rsidRPr="00901FE2">
        <w:rPr>
          <w:rFonts w:ascii="Times New Roman" w:hAnsi="Times New Roman" w:cs="Times New Roman"/>
          <w:b/>
          <w:bCs/>
        </w:rPr>
        <w:t xml:space="preserve">Предметные результаты </w:t>
      </w:r>
      <w:r w:rsidRPr="00901FE2">
        <w:rPr>
          <w:rFonts w:ascii="Times New Roman" w:hAnsi="Times New Roman" w:cs="Times New Roman"/>
        </w:rPr>
        <w:t>изучения блока</w:t>
      </w:r>
      <w:r w:rsidRPr="00901FE2">
        <w:rPr>
          <w:rFonts w:ascii="Times New Roman" w:hAnsi="Times New Roman" w:cs="Times New Roman"/>
          <w:b/>
          <w:bCs/>
        </w:rPr>
        <w:t xml:space="preserve"> «Естественно</w:t>
      </w:r>
      <w:r w:rsidR="00E35365" w:rsidRPr="00901FE2">
        <w:rPr>
          <w:rFonts w:ascii="Times New Roman" w:hAnsi="Times New Roman" w:cs="Times New Roman"/>
          <w:b/>
          <w:bCs/>
        </w:rPr>
        <w:t>-</w:t>
      </w:r>
      <w:r w:rsidRPr="00901FE2">
        <w:rPr>
          <w:rFonts w:ascii="Times New Roman" w:hAnsi="Times New Roman" w:cs="Times New Roman"/>
          <w:b/>
          <w:bCs/>
        </w:rPr>
        <w:t>научная грамотность»:</w:t>
      </w:r>
    </w:p>
    <w:p w:rsidR="007130C8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7130C8" w:rsidRPr="00901FE2">
        <w:rPr>
          <w:rFonts w:ascii="Times New Roman" w:hAnsi="Times New Roman" w:cs="Times New Roman"/>
        </w:rPr>
        <w:t>способность осваивать и использовать естественно</w:t>
      </w:r>
      <w:r w:rsidR="00E35365" w:rsidRPr="00901FE2">
        <w:rPr>
          <w:rFonts w:ascii="Times New Roman" w:hAnsi="Times New Roman" w:cs="Times New Roman"/>
        </w:rPr>
        <w:t>-</w:t>
      </w:r>
      <w:r w:rsidR="007130C8" w:rsidRPr="00901FE2">
        <w:rPr>
          <w:rFonts w:ascii="Times New Roman" w:hAnsi="Times New Roman" w:cs="Times New Roman"/>
        </w:rPr>
        <w:t>научные знания для распознания и постановки вопросов, для освоения новых знаний, для объяснения естественно</w:t>
      </w:r>
      <w:r w:rsidR="00D41E61" w:rsidRPr="00901FE2">
        <w:rPr>
          <w:rFonts w:ascii="Times New Roman" w:hAnsi="Times New Roman" w:cs="Times New Roman"/>
        </w:rPr>
        <w:t>-</w:t>
      </w:r>
      <w:r w:rsidR="007130C8" w:rsidRPr="00901FE2">
        <w:rPr>
          <w:rFonts w:ascii="Times New Roman" w:hAnsi="Times New Roman" w:cs="Times New Roman"/>
        </w:rPr>
        <w:t>научных явлений и формулирования основанных на научных доказательствах выводов</w:t>
      </w:r>
      <w:r w:rsidR="00D41E61" w:rsidRPr="00901FE2">
        <w:rPr>
          <w:rFonts w:ascii="Times New Roman" w:hAnsi="Times New Roman" w:cs="Times New Roman"/>
        </w:rPr>
        <w:t>;</w:t>
      </w:r>
    </w:p>
    <w:p w:rsidR="00EE3719" w:rsidRPr="00901FE2" w:rsidRDefault="00F12B8B" w:rsidP="002F0A27">
      <w:pPr>
        <w:spacing w:line="230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 xml:space="preserve">– </w:t>
      </w:r>
      <w:r w:rsidR="007130C8" w:rsidRPr="00901FE2">
        <w:rPr>
          <w:rFonts w:ascii="Times New Roman" w:hAnsi="Times New Roman" w:cs="Times New Roman"/>
        </w:rPr>
        <w:t>способность понимать основные особенности естествознания как формы человеческого познания.</w:t>
      </w:r>
    </w:p>
    <w:p w:rsidR="00D41E61" w:rsidRPr="00901FE2" w:rsidRDefault="00D41E61" w:rsidP="00F12B8B">
      <w:pPr>
        <w:spacing w:line="240" w:lineRule="auto"/>
        <w:ind w:firstLine="540"/>
        <w:jc w:val="both"/>
        <w:rPr>
          <w:rFonts w:ascii="Times New Roman" w:hAnsi="Times New Roman" w:cs="Times New Roman"/>
        </w:rPr>
      </w:pPr>
    </w:p>
    <w:p w:rsidR="009F4674" w:rsidRPr="00901FE2" w:rsidRDefault="003B1AD0" w:rsidP="009F4674">
      <w:pPr>
        <w:spacing w:line="245" w:lineRule="auto"/>
        <w:jc w:val="center"/>
        <w:rPr>
          <w:rFonts w:ascii="Times New Roman Полужирный" w:hAnsi="Times New Roman Полужирный" w:cs="Times New Roman"/>
          <w:b/>
          <w:smallCaps/>
        </w:rPr>
      </w:pPr>
      <w:r w:rsidRPr="00901FE2">
        <w:rPr>
          <w:rFonts w:ascii="Times New Roman" w:hAnsi="Times New Roman" w:cs="Times New Roman"/>
          <w:b/>
          <w:smallCaps/>
        </w:rPr>
        <w:t>О</w:t>
      </w:r>
      <w:r w:rsidR="009F4674" w:rsidRPr="00901FE2">
        <w:rPr>
          <w:rFonts w:ascii="Times New Roman" w:hAnsi="Times New Roman" w:cs="Times New Roman"/>
          <w:b/>
          <w:smallCaps/>
        </w:rPr>
        <w:t>ценка д</w:t>
      </w:r>
      <w:r w:rsidR="009F4674" w:rsidRPr="00901FE2">
        <w:rPr>
          <w:rFonts w:ascii="Times New Roman Полужирный" w:hAnsi="Times New Roman Полужирный" w:cs="Times New Roman"/>
          <w:b/>
          <w:smallCaps/>
        </w:rPr>
        <w:t>остижения планируемы</w:t>
      </w:r>
      <w:r w:rsidR="009F4674" w:rsidRPr="00901FE2">
        <w:rPr>
          <w:rFonts w:ascii="Times New Roman" w:hAnsi="Times New Roman" w:cs="Times New Roman"/>
          <w:b/>
          <w:smallCaps/>
        </w:rPr>
        <w:t>х</w:t>
      </w:r>
      <w:r w:rsidR="009F4674" w:rsidRPr="00901FE2">
        <w:rPr>
          <w:rFonts w:ascii="Times New Roman Полужирный" w:hAnsi="Times New Roman Полужирный" w:cs="Times New Roman"/>
          <w:b/>
          <w:smallCaps/>
        </w:rPr>
        <w:t xml:space="preserve"> результатов</w:t>
      </w:r>
    </w:p>
    <w:p w:rsidR="009F4674" w:rsidRPr="00901FE2" w:rsidRDefault="009F4674" w:rsidP="009F4674">
      <w:pPr>
        <w:spacing w:line="245" w:lineRule="auto"/>
        <w:ind w:firstLine="540"/>
        <w:jc w:val="both"/>
        <w:rPr>
          <w:rFonts w:ascii="Times New Roman" w:hAnsi="Times New Roman" w:cs="Times New Roman"/>
          <w:bCs/>
        </w:rPr>
      </w:pPr>
      <w:r w:rsidRPr="00901FE2">
        <w:rPr>
          <w:rFonts w:ascii="Times New Roman" w:hAnsi="Times New Roman" w:cs="Times New Roman"/>
          <w:bCs/>
        </w:rPr>
        <w:t xml:space="preserve">Обучение ведется на </w:t>
      </w:r>
      <w:proofErr w:type="spellStart"/>
      <w:r w:rsidRPr="00901FE2">
        <w:rPr>
          <w:rFonts w:ascii="Times New Roman" w:hAnsi="Times New Roman" w:cs="Times New Roman"/>
          <w:bCs/>
        </w:rPr>
        <w:t>безотметочной</w:t>
      </w:r>
      <w:proofErr w:type="spellEnd"/>
      <w:r w:rsidRPr="00901FE2">
        <w:rPr>
          <w:rFonts w:ascii="Times New Roman" w:hAnsi="Times New Roman" w:cs="Times New Roman"/>
          <w:bCs/>
        </w:rPr>
        <w:t xml:space="preserve"> основе.</w:t>
      </w:r>
    </w:p>
    <w:p w:rsidR="009F4674" w:rsidRPr="00901FE2" w:rsidRDefault="009F4674" w:rsidP="009F4674">
      <w:pPr>
        <w:spacing w:line="245" w:lineRule="auto"/>
        <w:ind w:firstLine="540"/>
        <w:jc w:val="both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</w:rPr>
        <w:t>Для оценки эффективности</w:t>
      </w:r>
      <w:r w:rsidRPr="00901FE2">
        <w:rPr>
          <w:rFonts w:ascii="Times New Roman" w:hAnsi="Times New Roman" w:cs="Times New Roman"/>
          <w:b/>
        </w:rPr>
        <w:t xml:space="preserve"> </w:t>
      </w:r>
      <w:r w:rsidRPr="00901FE2">
        <w:rPr>
          <w:rFonts w:ascii="Times New Roman" w:hAnsi="Times New Roman" w:cs="Times New Roman"/>
        </w:rPr>
        <w:t>занятий можно использовать следующие показатели:</w:t>
      </w:r>
    </w:p>
    <w:p w:rsidR="009F4674" w:rsidRPr="00901FE2" w:rsidRDefault="009F4674" w:rsidP="009F4674">
      <w:pPr>
        <w:numPr>
          <w:ilvl w:val="0"/>
          <w:numId w:val="14"/>
        </w:numPr>
        <w:spacing w:line="245" w:lineRule="auto"/>
        <w:ind w:left="0" w:firstLine="540"/>
        <w:jc w:val="both"/>
        <w:rPr>
          <w:rFonts w:ascii="Times New Roman" w:hAnsi="Times New Roman" w:cs="Times New Roman"/>
        </w:rPr>
      </w:pPr>
      <w:proofErr w:type="gramStart"/>
      <w:r w:rsidRPr="00901FE2">
        <w:rPr>
          <w:rFonts w:ascii="Times New Roman" w:hAnsi="Times New Roman" w:cs="Times New Roman"/>
        </w:rPr>
        <w:t>степень</w:t>
      </w:r>
      <w:proofErr w:type="gramEnd"/>
      <w:r w:rsidRPr="00901FE2">
        <w:rPr>
          <w:rFonts w:ascii="Times New Roman" w:hAnsi="Times New Roman" w:cs="Times New Roman"/>
        </w:rPr>
        <w:t xml:space="preserve"> помощи, которую оказывает учитель учащимся при выполнении заданий;</w:t>
      </w:r>
    </w:p>
    <w:p w:rsidR="009F4674" w:rsidRPr="00901FE2" w:rsidRDefault="009F4674" w:rsidP="009F4674">
      <w:pPr>
        <w:numPr>
          <w:ilvl w:val="0"/>
          <w:numId w:val="14"/>
        </w:numPr>
        <w:spacing w:line="245" w:lineRule="auto"/>
        <w:ind w:left="0" w:firstLine="540"/>
        <w:jc w:val="both"/>
        <w:rPr>
          <w:rFonts w:ascii="Times New Roman" w:hAnsi="Times New Roman" w:cs="Times New Roman"/>
        </w:rPr>
      </w:pPr>
      <w:proofErr w:type="gramStart"/>
      <w:r w:rsidRPr="00901FE2">
        <w:rPr>
          <w:rFonts w:ascii="Times New Roman" w:hAnsi="Times New Roman" w:cs="Times New Roman"/>
        </w:rPr>
        <w:t>поведение</w:t>
      </w:r>
      <w:proofErr w:type="gramEnd"/>
      <w:r w:rsidRPr="00901FE2">
        <w:rPr>
          <w:rFonts w:ascii="Times New Roman" w:hAnsi="Times New Roman" w:cs="Times New Roman"/>
        </w:rPr>
        <w:t xml:space="preserve"> детей на занятиях: живость, активность, заинтересованность обеспечивают положительные результаты;</w:t>
      </w:r>
    </w:p>
    <w:p w:rsidR="009F4674" w:rsidRPr="00901FE2" w:rsidRDefault="009F4674" w:rsidP="009F4674">
      <w:pPr>
        <w:numPr>
          <w:ilvl w:val="0"/>
          <w:numId w:val="14"/>
        </w:numPr>
        <w:spacing w:line="245" w:lineRule="auto"/>
        <w:ind w:left="0" w:firstLine="540"/>
        <w:jc w:val="both"/>
        <w:rPr>
          <w:rFonts w:ascii="Times New Roman" w:hAnsi="Times New Roman" w:cs="Times New Roman"/>
        </w:rPr>
      </w:pPr>
      <w:proofErr w:type="gramStart"/>
      <w:r w:rsidRPr="00901FE2">
        <w:rPr>
          <w:rFonts w:ascii="Times New Roman" w:hAnsi="Times New Roman" w:cs="Times New Roman"/>
        </w:rPr>
        <w:t>результаты</w:t>
      </w:r>
      <w:proofErr w:type="gramEnd"/>
      <w:r w:rsidRPr="00901FE2">
        <w:rPr>
          <w:rFonts w:ascii="Times New Roman" w:hAnsi="Times New Roman" w:cs="Times New Roman"/>
        </w:rPr>
        <w:t xml:space="preserve">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EE3719" w:rsidRPr="00901FE2" w:rsidRDefault="009F4674" w:rsidP="009F4674">
      <w:pPr>
        <w:numPr>
          <w:ilvl w:val="0"/>
          <w:numId w:val="14"/>
        </w:numPr>
        <w:spacing w:line="240" w:lineRule="auto"/>
        <w:ind w:left="0" w:firstLine="540"/>
        <w:jc w:val="both"/>
        <w:rPr>
          <w:rFonts w:ascii="Times New Roman" w:hAnsi="Times New Roman" w:cs="Times New Roman"/>
        </w:rPr>
      </w:pPr>
      <w:proofErr w:type="gramStart"/>
      <w:r w:rsidRPr="00901FE2">
        <w:rPr>
          <w:rFonts w:ascii="Times New Roman" w:hAnsi="Times New Roman" w:cs="Times New Roman"/>
        </w:rPr>
        <w:t>косвенным</w:t>
      </w:r>
      <w:proofErr w:type="gramEnd"/>
      <w:r w:rsidRPr="00901FE2">
        <w:rPr>
          <w:rFonts w:ascii="Times New Roman" w:hAnsi="Times New Roman" w:cs="Times New Roman"/>
        </w:rPr>
        <w:t xml:space="preserve">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</w:t>
      </w:r>
      <w:r w:rsidR="00D41E61" w:rsidRPr="00901FE2">
        <w:rPr>
          <w:rFonts w:ascii="Times New Roman" w:hAnsi="Times New Roman" w:cs="Times New Roman"/>
        </w:rPr>
        <w:t>угим предметам.</w:t>
      </w:r>
    </w:p>
    <w:p w:rsidR="0000709A" w:rsidRPr="00901FE2" w:rsidRDefault="0000709A" w:rsidP="0000709A">
      <w:pPr>
        <w:spacing w:line="360" w:lineRule="auto"/>
        <w:ind w:firstLine="360"/>
      </w:pPr>
    </w:p>
    <w:p w:rsidR="00F12B8B" w:rsidRPr="00901FE2" w:rsidRDefault="00F12B8B" w:rsidP="0000709A">
      <w:pPr>
        <w:spacing w:line="360" w:lineRule="auto"/>
        <w:ind w:firstLine="360"/>
        <w:sectPr w:rsidR="00F12B8B" w:rsidRPr="00901FE2" w:rsidSect="00DB08D5">
          <w:footerReference w:type="even" r:id="rId7"/>
          <w:footerReference w:type="default" r:id="rId8"/>
          <w:pgSz w:w="8392" w:h="11907" w:code="11"/>
          <w:pgMar w:top="426" w:right="964" w:bottom="1134" w:left="964" w:header="709" w:footer="709" w:gutter="0"/>
          <w:cols w:space="708"/>
          <w:titlePg/>
          <w:docGrid w:linePitch="360"/>
        </w:sectPr>
      </w:pPr>
    </w:p>
    <w:p w:rsidR="009F4674" w:rsidRPr="00901FE2" w:rsidRDefault="003B1AD0" w:rsidP="009F4674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  <w:r w:rsidRPr="00901FE2">
        <w:rPr>
          <w:rFonts w:ascii="Times New Roman" w:hAnsi="Times New Roman" w:cs="Times New Roman"/>
          <w:b/>
          <w:smallCaps/>
        </w:rPr>
        <w:lastRenderedPageBreak/>
        <w:t>Т</w:t>
      </w:r>
      <w:r w:rsidR="009F4674" w:rsidRPr="00901FE2">
        <w:rPr>
          <w:rFonts w:ascii="Times New Roman Полужирный" w:hAnsi="Times New Roman Полужирный" w:cs="Times New Roman"/>
          <w:b/>
          <w:smallCaps/>
        </w:rPr>
        <w:t>ематическое планирование</w:t>
      </w:r>
    </w:p>
    <w:p w:rsidR="009F4674" w:rsidRPr="00901FE2" w:rsidRDefault="009F4674" w:rsidP="009F4674">
      <w:pPr>
        <w:spacing w:line="240" w:lineRule="auto"/>
        <w:jc w:val="center"/>
        <w:rPr>
          <w:rFonts w:ascii="Times New Roman" w:hAnsi="Times New Roman" w:cs="Times New Roman"/>
          <w:b/>
          <w:smallCaps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571"/>
        <w:gridCol w:w="2284"/>
        <w:gridCol w:w="5145"/>
      </w:tblGrid>
      <w:tr w:rsidR="0000709A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00709A" w:rsidRPr="00901FE2" w:rsidRDefault="0000709A" w:rsidP="009F467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FE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71" w:type="dxa"/>
            <w:shd w:val="clear" w:color="auto" w:fill="auto"/>
            <w:vAlign w:val="center"/>
          </w:tcPr>
          <w:p w:rsidR="0000709A" w:rsidRPr="00901FE2" w:rsidRDefault="0000709A" w:rsidP="009F4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1FE2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284" w:type="dxa"/>
            <w:shd w:val="clear" w:color="auto" w:fill="auto"/>
            <w:vAlign w:val="center"/>
          </w:tcPr>
          <w:p w:rsidR="00602091" w:rsidRPr="00901FE2" w:rsidRDefault="00EB4387" w:rsidP="009F4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1FE2">
              <w:rPr>
                <w:rFonts w:ascii="Times New Roman" w:hAnsi="Times New Roman" w:cs="Times New Roman"/>
                <w:b/>
              </w:rPr>
              <w:t>Предмет</w:t>
            </w:r>
          </w:p>
          <w:p w:rsidR="0000709A" w:rsidRPr="00901FE2" w:rsidRDefault="00270D44" w:rsidP="009F4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01FE2">
              <w:rPr>
                <w:rFonts w:ascii="Times New Roman" w:hAnsi="Times New Roman" w:cs="Times New Roman"/>
                <w:b/>
              </w:rPr>
              <w:t>изучения</w:t>
            </w:r>
            <w:proofErr w:type="gramEnd"/>
          </w:p>
        </w:tc>
        <w:tc>
          <w:tcPr>
            <w:tcW w:w="5145" w:type="dxa"/>
            <w:shd w:val="clear" w:color="auto" w:fill="auto"/>
            <w:vAlign w:val="center"/>
          </w:tcPr>
          <w:p w:rsidR="0000709A" w:rsidRPr="00901FE2" w:rsidRDefault="00270D44" w:rsidP="009F467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1FE2">
              <w:rPr>
                <w:rFonts w:ascii="Times New Roman" w:hAnsi="Times New Roman" w:cs="Times New Roman"/>
                <w:b/>
              </w:rPr>
              <w:t>Формируемые умения</w:t>
            </w:r>
            <w:r w:rsidR="006761B0" w:rsidRPr="00901FE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F2FF4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FF2FF4" w:rsidRPr="00901FE2" w:rsidRDefault="00FF2FF4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71" w:type="dxa"/>
            <w:shd w:val="clear" w:color="auto" w:fill="auto"/>
          </w:tcPr>
          <w:p w:rsidR="00A0126A" w:rsidRPr="00901FE2" w:rsidRDefault="00A012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Михаил Пришвин. Беличья память</w:t>
            </w:r>
          </w:p>
          <w:p w:rsidR="00FF2FF4" w:rsidRPr="00901FE2" w:rsidRDefault="00FF2FF4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F2FF4" w:rsidRPr="00901FE2" w:rsidRDefault="00466D1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Различия научно-познавательного и художественного текстов</w:t>
            </w:r>
            <w:r w:rsidR="00D41E61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FF2FF4" w:rsidRPr="00901FE2">
              <w:rPr>
                <w:rFonts w:ascii="Times New Roman" w:hAnsi="Times New Roman" w:cs="Times New Roman"/>
              </w:rPr>
              <w:t>Определять жанр</w:t>
            </w:r>
            <w:r w:rsidR="00466D10" w:rsidRPr="00901FE2">
              <w:rPr>
                <w:rFonts w:ascii="Times New Roman" w:hAnsi="Times New Roman" w:cs="Times New Roman"/>
              </w:rPr>
              <w:t>, тему, героев</w:t>
            </w:r>
            <w:r w:rsidR="00FF2FF4" w:rsidRPr="00901FE2">
              <w:rPr>
                <w:rFonts w:ascii="Times New Roman" w:hAnsi="Times New Roman" w:cs="Times New Roman"/>
              </w:rPr>
              <w:t xml:space="preserve"> произведения;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466D10" w:rsidRPr="00901FE2">
              <w:rPr>
                <w:rFonts w:ascii="Times New Roman" w:hAnsi="Times New Roman" w:cs="Times New Roman"/>
              </w:rPr>
              <w:t>объяснять значени</w:t>
            </w:r>
            <w:r w:rsidR="0086266C" w:rsidRPr="00901FE2">
              <w:rPr>
                <w:rFonts w:ascii="Times New Roman" w:hAnsi="Times New Roman" w:cs="Times New Roman"/>
              </w:rPr>
              <w:t>я</w:t>
            </w:r>
            <w:r w:rsidR="00466D10" w:rsidRPr="00901FE2">
              <w:rPr>
                <w:rFonts w:ascii="Times New Roman" w:hAnsi="Times New Roman" w:cs="Times New Roman"/>
              </w:rPr>
              <w:t xml:space="preserve"> выражений, встретившихся в тексте</w:t>
            </w:r>
            <w:r w:rsidR="0086266C" w:rsidRPr="00901FE2">
              <w:rPr>
                <w:rFonts w:ascii="Times New Roman" w:hAnsi="Times New Roman" w:cs="Times New Roman"/>
              </w:rPr>
              <w:t>;</w:t>
            </w:r>
          </w:p>
          <w:p w:rsidR="0086266C" w:rsidRPr="00901FE2" w:rsidRDefault="0086266C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озаглавливать прочитанный текст;</w:t>
            </w:r>
          </w:p>
          <w:p w:rsidR="0086266C" w:rsidRPr="00901FE2" w:rsidRDefault="0086266C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необходимую информацию в прочитанном тексте;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86266C" w:rsidRPr="00901FE2">
              <w:rPr>
                <w:rFonts w:ascii="Times New Roman" w:hAnsi="Times New Roman" w:cs="Times New Roman"/>
              </w:rPr>
              <w:t>задавать вопросы по содержанию прочитанного и отвечать на них</w:t>
            </w:r>
            <w:r w:rsidR="00FF2FF4" w:rsidRPr="00901FE2">
              <w:rPr>
                <w:rFonts w:ascii="Times New Roman" w:hAnsi="Times New Roman" w:cs="Times New Roman"/>
              </w:rPr>
              <w:t>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FF2FF4" w:rsidRPr="00901FE2">
              <w:rPr>
                <w:rFonts w:ascii="Times New Roman" w:hAnsi="Times New Roman" w:cs="Times New Roman"/>
              </w:rPr>
              <w:t>давать характеристику геро</w:t>
            </w:r>
            <w:r w:rsidR="0086266C" w:rsidRPr="00901FE2">
              <w:rPr>
                <w:rFonts w:ascii="Times New Roman" w:hAnsi="Times New Roman" w:cs="Times New Roman"/>
              </w:rPr>
              <w:t>ю произведения</w:t>
            </w:r>
            <w:r w:rsidR="00FF2FF4" w:rsidRPr="00901FE2">
              <w:rPr>
                <w:rFonts w:ascii="Times New Roman" w:hAnsi="Times New Roman" w:cs="Times New Roman"/>
              </w:rPr>
              <w:t>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FF2FF4" w:rsidRPr="00901FE2">
              <w:rPr>
                <w:rFonts w:ascii="Times New Roman" w:hAnsi="Times New Roman" w:cs="Times New Roman"/>
              </w:rPr>
              <w:t>различать научно-</w:t>
            </w:r>
            <w:r w:rsidR="00D157A8" w:rsidRPr="00901FE2">
              <w:rPr>
                <w:rFonts w:ascii="Times New Roman" w:hAnsi="Times New Roman" w:cs="Times New Roman"/>
              </w:rPr>
              <w:t>познавательный</w:t>
            </w:r>
            <w:r w:rsidR="00FF2FF4" w:rsidRPr="00901FE2">
              <w:rPr>
                <w:rFonts w:ascii="Times New Roman" w:hAnsi="Times New Roman" w:cs="Times New Roman"/>
              </w:rPr>
              <w:t xml:space="preserve"> текст и художественный;</w:t>
            </w:r>
            <w:r w:rsidR="00D41E61" w:rsidRPr="00901FE2">
              <w:rPr>
                <w:rFonts w:ascii="Times New Roman" w:hAnsi="Times New Roman" w:cs="Times New Roman"/>
              </w:rPr>
              <w:t xml:space="preserve"> находить их сходство</w:t>
            </w:r>
            <w:r w:rsidR="0086266C" w:rsidRPr="00901FE2">
              <w:rPr>
                <w:rFonts w:ascii="Times New Roman" w:hAnsi="Times New Roman" w:cs="Times New Roman"/>
              </w:rPr>
              <w:t xml:space="preserve"> и различия.</w:t>
            </w:r>
          </w:p>
        </w:tc>
      </w:tr>
      <w:tr w:rsidR="0000709A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00709A" w:rsidRPr="00901FE2" w:rsidRDefault="0000709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71" w:type="dxa"/>
            <w:shd w:val="clear" w:color="auto" w:fill="auto"/>
          </w:tcPr>
          <w:p w:rsidR="00A0126A" w:rsidRPr="00901FE2" w:rsidRDefault="00A012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Про беличьи запасы</w:t>
            </w:r>
          </w:p>
          <w:p w:rsidR="0000709A" w:rsidRPr="00901FE2" w:rsidRDefault="0000709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00709A" w:rsidRPr="00901FE2" w:rsidRDefault="0086266C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Сложение одинаковых слагаемых, решение задач</w:t>
            </w:r>
            <w:r w:rsidR="00D41E61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124F4D" w:rsidRPr="00901FE2" w:rsidRDefault="00124F4D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86266C" w:rsidRPr="00901FE2">
              <w:rPr>
                <w:rFonts w:ascii="Times New Roman" w:hAnsi="Times New Roman" w:cs="Times New Roman"/>
              </w:rPr>
              <w:t>Работать с таблицами: интерпретировать и дополнять данные;</w:t>
            </w:r>
          </w:p>
          <w:p w:rsidR="00124F4D" w:rsidRPr="00901FE2" w:rsidRDefault="00124F4D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86266C" w:rsidRPr="00901FE2">
              <w:rPr>
                <w:rFonts w:ascii="Times New Roman" w:hAnsi="Times New Roman" w:cs="Times New Roman"/>
              </w:rPr>
              <w:t>выполнять</w:t>
            </w:r>
            <w:r w:rsidR="00D41E61" w:rsidRPr="00901FE2">
              <w:rPr>
                <w:rFonts w:ascii="Times New Roman" w:hAnsi="Times New Roman" w:cs="Times New Roman"/>
              </w:rPr>
              <w:t xml:space="preserve"> сложение и сравнение чисел в п</w:t>
            </w:r>
            <w:r w:rsidR="0086266C" w:rsidRPr="00901FE2">
              <w:rPr>
                <w:rFonts w:ascii="Times New Roman" w:hAnsi="Times New Roman" w:cs="Times New Roman"/>
              </w:rPr>
              <w:t>ределах 100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86266C" w:rsidRPr="00901FE2" w:rsidRDefault="0086266C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 графические модели при решении задач;</w:t>
            </w:r>
          </w:p>
          <w:p w:rsidR="00124F4D" w:rsidRPr="00901FE2" w:rsidRDefault="00124F4D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86266C" w:rsidRPr="00901FE2">
              <w:rPr>
                <w:rFonts w:ascii="Times New Roman" w:hAnsi="Times New Roman" w:cs="Times New Roman"/>
              </w:rPr>
              <w:t>анализировать представленные данные, устанавливать закономерности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8C405E" w:rsidRPr="00901FE2" w:rsidRDefault="00124F4D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630A6A" w:rsidRPr="00901FE2">
              <w:rPr>
                <w:rFonts w:ascii="Times New Roman" w:hAnsi="Times New Roman" w:cs="Times New Roman"/>
              </w:rPr>
              <w:t xml:space="preserve"> </w:t>
            </w:r>
            <w:r w:rsidR="0086266C" w:rsidRPr="00901FE2">
              <w:rPr>
                <w:rFonts w:ascii="Times New Roman" w:hAnsi="Times New Roman" w:cs="Times New Roman"/>
              </w:rPr>
              <w:t>строить ломаную линию.</w:t>
            </w:r>
          </w:p>
        </w:tc>
      </w:tr>
      <w:tr w:rsidR="00FF2FF4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FF2FF4" w:rsidRPr="00901FE2" w:rsidRDefault="00FF2FF4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571" w:type="dxa"/>
            <w:shd w:val="clear" w:color="auto" w:fill="auto"/>
          </w:tcPr>
          <w:p w:rsidR="00D75E9D" w:rsidRPr="00901FE2" w:rsidRDefault="00D75E9D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Беличьи</w:t>
            </w:r>
          </w:p>
          <w:p w:rsidR="00A0126A" w:rsidRPr="00901FE2" w:rsidRDefault="00A012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деньги</w:t>
            </w:r>
            <w:proofErr w:type="gramEnd"/>
          </w:p>
          <w:p w:rsidR="00FF2FF4" w:rsidRPr="00901FE2" w:rsidRDefault="00FF2FF4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FF2FF4" w:rsidRPr="00901FE2" w:rsidRDefault="00E40E45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Бумажные и металлические деньги, рубль, копейка</w:t>
            </w:r>
            <w:r w:rsidR="00D41E61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193FE9" w:rsidRPr="00901FE2">
              <w:rPr>
                <w:rFonts w:ascii="Times New Roman" w:hAnsi="Times New Roman" w:cs="Times New Roman"/>
              </w:rPr>
              <w:t>Объяснять значение понятий «покупка», «продажа», «сделка», «деньги»</w:t>
            </w:r>
            <w:r w:rsidR="00FF2FF4" w:rsidRPr="00901FE2">
              <w:rPr>
                <w:rFonts w:ascii="Times New Roman" w:hAnsi="Times New Roman" w:cs="Times New Roman"/>
              </w:rPr>
              <w:t>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193FE9" w:rsidRPr="00901FE2">
              <w:rPr>
                <w:rFonts w:ascii="Times New Roman" w:hAnsi="Times New Roman" w:cs="Times New Roman"/>
              </w:rPr>
              <w:t>понимать, откуда возникло название российских денег «рубль» и «копейка»</w:t>
            </w:r>
            <w:r w:rsidR="00FF2FF4" w:rsidRPr="00901FE2">
              <w:rPr>
                <w:rFonts w:ascii="Times New Roman" w:hAnsi="Times New Roman" w:cs="Times New Roman"/>
              </w:rPr>
              <w:t>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193FE9" w:rsidRPr="00901FE2">
              <w:rPr>
                <w:rFonts w:ascii="Times New Roman" w:hAnsi="Times New Roman" w:cs="Times New Roman"/>
              </w:rPr>
              <w:t>находить у монеты аверс и реверс</w:t>
            </w:r>
            <w:r w:rsidR="00FF2FF4" w:rsidRPr="00901FE2">
              <w:rPr>
                <w:rFonts w:ascii="Times New Roman" w:hAnsi="Times New Roman" w:cs="Times New Roman"/>
              </w:rPr>
              <w:t>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193FE9" w:rsidRPr="00901FE2">
              <w:rPr>
                <w:rFonts w:ascii="Times New Roman" w:hAnsi="Times New Roman" w:cs="Times New Roman"/>
              </w:rPr>
              <w:t>выполнять логические операции: анализ, синтез и сравнение</w:t>
            </w:r>
            <w:r w:rsidR="00FF2FF4" w:rsidRPr="00901FE2">
              <w:rPr>
                <w:rFonts w:ascii="Times New Roman" w:hAnsi="Times New Roman" w:cs="Times New Roman"/>
              </w:rPr>
              <w:t>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193FE9" w:rsidRPr="00901FE2">
              <w:rPr>
                <w:rFonts w:ascii="Times New Roman" w:hAnsi="Times New Roman" w:cs="Times New Roman"/>
                <w:spacing w:val="-4"/>
              </w:rPr>
              <w:t>готовить небольшое сообщение на заданную тему</w:t>
            </w:r>
            <w:r w:rsidR="00FF2FF4" w:rsidRPr="00901FE2">
              <w:rPr>
                <w:rFonts w:ascii="Times New Roman" w:hAnsi="Times New Roman" w:cs="Times New Roman"/>
              </w:rPr>
              <w:t>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93FE9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193FE9" w:rsidRPr="00901FE2" w:rsidRDefault="00193FE9" w:rsidP="009F467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71" w:type="dxa"/>
            <w:shd w:val="clear" w:color="auto" w:fill="auto"/>
          </w:tcPr>
          <w:p w:rsidR="00193FE9" w:rsidRPr="00901FE2" w:rsidRDefault="00193FE9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Про белочку и погоду</w:t>
            </w:r>
          </w:p>
        </w:tc>
        <w:tc>
          <w:tcPr>
            <w:tcW w:w="2284" w:type="dxa"/>
            <w:shd w:val="clear" w:color="auto" w:fill="auto"/>
          </w:tcPr>
          <w:p w:rsidR="00D75E9D" w:rsidRPr="00901FE2" w:rsidRDefault="00D75E9D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Наблюдения за</w:t>
            </w:r>
          </w:p>
          <w:p w:rsidR="00193FE9" w:rsidRPr="00901FE2" w:rsidRDefault="00193FE9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погодой</w:t>
            </w:r>
            <w:proofErr w:type="gramEnd"/>
            <w:r w:rsidR="00D41E61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193FE9" w:rsidRPr="00901FE2" w:rsidRDefault="00193FE9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что такое «погода», «хорошая и плохая погода», «облачность»;</w:t>
            </w:r>
          </w:p>
          <w:p w:rsidR="00193FE9" w:rsidRPr="00901FE2" w:rsidRDefault="00193FE9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что такое «оттепель», «наст»;</w:t>
            </w:r>
          </w:p>
          <w:p w:rsidR="00193FE9" w:rsidRPr="00901FE2" w:rsidRDefault="00193FE9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работать с таблицами наблюдений за погодой;</w:t>
            </w:r>
          </w:p>
          <w:p w:rsidR="00B53090" w:rsidRPr="00901FE2" w:rsidRDefault="00193FE9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высказывать предположения и гипотезы о причинах наблюдаемых явлений</w:t>
            </w:r>
            <w:r w:rsidR="00B53090" w:rsidRPr="00901FE2">
              <w:rPr>
                <w:rFonts w:ascii="Times New Roman" w:hAnsi="Times New Roman" w:cs="Times New Roman"/>
              </w:rPr>
              <w:t>;</w:t>
            </w:r>
          </w:p>
          <w:p w:rsidR="00193FE9" w:rsidRPr="00901FE2" w:rsidRDefault="00B5309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работать в парах</w:t>
            </w:r>
            <w:r w:rsidR="00193FE9" w:rsidRPr="00901FE2">
              <w:rPr>
                <w:rFonts w:ascii="Times New Roman" w:hAnsi="Times New Roman" w:cs="Times New Roman"/>
              </w:rPr>
              <w:t>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F2FF4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FF2FF4" w:rsidRPr="00901FE2" w:rsidRDefault="00FF2FF4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571" w:type="dxa"/>
            <w:shd w:val="clear" w:color="auto" w:fill="auto"/>
          </w:tcPr>
          <w:p w:rsidR="00FF2FF4" w:rsidRPr="00901FE2" w:rsidRDefault="00213AB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И. Соколов-Микитов</w:t>
            </w:r>
            <w:r w:rsidR="00D41E61" w:rsidRPr="00901FE2">
              <w:rPr>
                <w:rFonts w:ascii="Times New Roman" w:hAnsi="Times New Roman" w:cs="Times New Roman"/>
              </w:rPr>
              <w:t>.</w:t>
            </w:r>
          </w:p>
          <w:p w:rsidR="00213ABE" w:rsidRPr="00901FE2" w:rsidRDefault="00213AB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В берлоге</w:t>
            </w:r>
          </w:p>
        </w:tc>
        <w:tc>
          <w:tcPr>
            <w:tcW w:w="2284" w:type="dxa"/>
            <w:shd w:val="clear" w:color="auto" w:fill="auto"/>
          </w:tcPr>
          <w:p w:rsidR="00FF2FF4" w:rsidRPr="00901FE2" w:rsidRDefault="002B00D2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Содержание рассказа.</w:t>
            </w:r>
          </w:p>
          <w:p w:rsidR="002B00D2" w:rsidRPr="00901FE2" w:rsidRDefault="002B00D2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Отличия художественного,</w:t>
            </w:r>
          </w:p>
          <w:p w:rsidR="002B00D2" w:rsidRPr="00901FE2" w:rsidRDefault="00D41E6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н</w:t>
            </w:r>
            <w:r w:rsidR="002B00D2" w:rsidRPr="00901FE2">
              <w:rPr>
                <w:rFonts w:ascii="Times New Roman" w:hAnsi="Times New Roman" w:cs="Times New Roman"/>
              </w:rPr>
              <w:t>аучно</w:t>
            </w:r>
            <w:proofErr w:type="gramEnd"/>
            <w:r w:rsidR="002B00D2" w:rsidRPr="00901FE2">
              <w:rPr>
                <w:rFonts w:ascii="Times New Roman" w:hAnsi="Times New Roman" w:cs="Times New Roman"/>
              </w:rPr>
              <w:t>-познавательного и газетного стилей</w:t>
            </w:r>
            <w:r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8F1250" w:rsidRPr="00901FE2" w:rsidRDefault="008F125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Определять жанр, тему, героев произведения;</w:t>
            </w:r>
          </w:p>
          <w:p w:rsidR="008F1250" w:rsidRPr="00901FE2" w:rsidRDefault="008F125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 значения выражений, встретившихся в тексте;</w:t>
            </w:r>
          </w:p>
          <w:p w:rsidR="008F1250" w:rsidRPr="00901FE2" w:rsidRDefault="008F125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отвечать на вопросы по содержанию текста цитатами из него;</w:t>
            </w:r>
          </w:p>
          <w:p w:rsidR="008F1250" w:rsidRPr="00901FE2" w:rsidRDefault="004D234C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Style w:val="c4"/>
                <w:rFonts w:ascii="Times New Roman" w:hAnsi="Times New Roman" w:cs="Times New Roman"/>
              </w:rPr>
              <w:t>–</w:t>
            </w:r>
            <w:r w:rsidR="008F1250" w:rsidRPr="00901FE2">
              <w:rPr>
                <w:rFonts w:ascii="Times New Roman" w:hAnsi="Times New Roman" w:cs="Times New Roman"/>
              </w:rPr>
              <w:t xml:space="preserve"> составлять вопросы по содержанию текста для готовых ответов;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 xml:space="preserve">– </w:t>
            </w:r>
            <w:r w:rsidR="00FF2FF4" w:rsidRPr="00901FE2">
              <w:rPr>
                <w:rFonts w:ascii="Times New Roman" w:hAnsi="Times New Roman" w:cs="Times New Roman"/>
              </w:rPr>
              <w:t xml:space="preserve">определять </w:t>
            </w:r>
            <w:r w:rsidR="008F1250" w:rsidRPr="00901FE2">
              <w:rPr>
                <w:rFonts w:ascii="Times New Roman" w:hAnsi="Times New Roman" w:cs="Times New Roman"/>
              </w:rPr>
              <w:t xml:space="preserve">отрывок, </w:t>
            </w:r>
            <w:r w:rsidR="00D41E61" w:rsidRPr="00901FE2">
              <w:rPr>
                <w:rFonts w:ascii="Times New Roman" w:hAnsi="Times New Roman" w:cs="Times New Roman"/>
              </w:rPr>
              <w:t xml:space="preserve">к </w:t>
            </w:r>
            <w:r w:rsidR="008F1250" w:rsidRPr="00901FE2">
              <w:rPr>
                <w:rFonts w:ascii="Times New Roman" w:hAnsi="Times New Roman" w:cs="Times New Roman"/>
              </w:rPr>
              <w:t>которому подобрана иллю</w:t>
            </w:r>
            <w:r w:rsidR="00D41E61" w:rsidRPr="00901FE2">
              <w:rPr>
                <w:rFonts w:ascii="Times New Roman" w:hAnsi="Times New Roman" w:cs="Times New Roman"/>
              </w:rPr>
              <w:t>страция;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8F1250" w:rsidRPr="00901FE2">
              <w:rPr>
                <w:rFonts w:ascii="Times New Roman" w:hAnsi="Times New Roman" w:cs="Times New Roman"/>
              </w:rPr>
              <w:t>разгадывать ребусы</w:t>
            </w:r>
            <w:r w:rsidR="00FF2FF4" w:rsidRPr="00901FE2">
              <w:rPr>
                <w:rFonts w:ascii="Times New Roman" w:hAnsi="Times New Roman" w:cs="Times New Roman"/>
              </w:rPr>
              <w:t>;</w:t>
            </w:r>
          </w:p>
          <w:p w:rsidR="00FF2FF4" w:rsidRPr="00901FE2" w:rsidRDefault="007062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D41E61" w:rsidRPr="00901FE2">
              <w:rPr>
                <w:rFonts w:ascii="Times New Roman" w:hAnsi="Times New Roman" w:cs="Times New Roman"/>
              </w:rPr>
              <w:t>устанавливать логические связи.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30A6A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630A6A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571" w:type="dxa"/>
            <w:shd w:val="clear" w:color="auto" w:fill="auto"/>
          </w:tcPr>
          <w:p w:rsidR="009B7219" w:rsidRPr="00901FE2" w:rsidRDefault="009B7219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Медвежье </w:t>
            </w:r>
          </w:p>
          <w:p w:rsidR="00630A6A" w:rsidRPr="00901FE2" w:rsidRDefault="009B7219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потомство</w:t>
            </w:r>
            <w:proofErr w:type="gramEnd"/>
          </w:p>
        </w:tc>
        <w:tc>
          <w:tcPr>
            <w:tcW w:w="2284" w:type="dxa"/>
            <w:shd w:val="clear" w:color="auto" w:fill="auto"/>
          </w:tcPr>
          <w:p w:rsidR="00630A6A" w:rsidRPr="00901FE2" w:rsidRDefault="009B7219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Столбчатая диаграмма, таблицы, логические зад</w:t>
            </w:r>
            <w:r w:rsidR="002C10F7" w:rsidRPr="00901FE2">
              <w:rPr>
                <w:rFonts w:ascii="Times New Roman" w:hAnsi="Times New Roman" w:cs="Times New Roman"/>
              </w:rPr>
              <w:t>а</w:t>
            </w:r>
            <w:r w:rsidRPr="00901FE2">
              <w:rPr>
                <w:rFonts w:ascii="Times New Roman" w:hAnsi="Times New Roman" w:cs="Times New Roman"/>
              </w:rPr>
              <w:t>чи</w:t>
            </w:r>
            <w:r w:rsidR="00D41E61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C30645" w:rsidRPr="00901FE2" w:rsidRDefault="00C30645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9B7219" w:rsidRPr="00901FE2">
              <w:rPr>
                <w:rFonts w:ascii="Times New Roman" w:hAnsi="Times New Roman" w:cs="Times New Roman"/>
              </w:rPr>
              <w:t>Анализировать данные столбчатой диаграммы, представленные в явном и неявном виде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9B7219" w:rsidRPr="00901FE2" w:rsidRDefault="00C30645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9B7219" w:rsidRPr="00901FE2">
              <w:rPr>
                <w:rFonts w:ascii="Times New Roman" w:hAnsi="Times New Roman" w:cs="Times New Roman"/>
              </w:rPr>
              <w:t>дополнять недостающие на диаграмме данные;</w:t>
            </w:r>
          </w:p>
          <w:p w:rsidR="00C30645" w:rsidRPr="00901FE2" w:rsidRDefault="00D41E6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9B7219" w:rsidRPr="00901FE2">
              <w:rPr>
                <w:rFonts w:ascii="Times New Roman" w:hAnsi="Times New Roman" w:cs="Times New Roman"/>
              </w:rPr>
              <w:t xml:space="preserve"> отвечать на вопросы, ответы на которые спрятаны на диаграмме</w:t>
            </w:r>
            <w:r w:rsidR="00C30645" w:rsidRPr="00901FE2">
              <w:rPr>
                <w:rFonts w:ascii="Times New Roman" w:hAnsi="Times New Roman" w:cs="Times New Roman"/>
              </w:rPr>
              <w:t>;</w:t>
            </w:r>
          </w:p>
          <w:p w:rsidR="00630A6A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C30645" w:rsidRPr="00901FE2">
              <w:rPr>
                <w:rFonts w:ascii="Times New Roman" w:hAnsi="Times New Roman" w:cs="Times New Roman"/>
              </w:rPr>
              <w:t xml:space="preserve"> </w:t>
            </w:r>
            <w:r w:rsidR="009B7219" w:rsidRPr="00901FE2">
              <w:rPr>
                <w:rFonts w:ascii="Times New Roman" w:hAnsi="Times New Roman" w:cs="Times New Roman"/>
              </w:rPr>
              <w:t>анализировать данные таблицы, устанавливая их истинность и ложность</w:t>
            </w:r>
            <w:r w:rsidR="00C30645" w:rsidRPr="00901FE2">
              <w:rPr>
                <w:rFonts w:ascii="Times New Roman" w:hAnsi="Times New Roman" w:cs="Times New Roman"/>
              </w:rPr>
              <w:t>;</w:t>
            </w:r>
          </w:p>
          <w:p w:rsidR="00630A6A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C30645" w:rsidRPr="00901FE2">
              <w:rPr>
                <w:rFonts w:ascii="Times New Roman" w:hAnsi="Times New Roman" w:cs="Times New Roman"/>
              </w:rPr>
              <w:t xml:space="preserve"> </w:t>
            </w:r>
            <w:r w:rsidR="009B7219" w:rsidRPr="00901FE2">
              <w:rPr>
                <w:rFonts w:ascii="Times New Roman" w:hAnsi="Times New Roman" w:cs="Times New Roman"/>
              </w:rPr>
              <w:t>выполнять вычисления на увеличение и уменьшение числа на несколько единиц</w:t>
            </w:r>
            <w:r w:rsidR="00C30645" w:rsidRPr="00901FE2">
              <w:rPr>
                <w:rFonts w:ascii="Times New Roman" w:hAnsi="Times New Roman" w:cs="Times New Roman"/>
              </w:rPr>
              <w:t>;</w:t>
            </w:r>
          </w:p>
          <w:p w:rsidR="00630A6A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C30645" w:rsidRPr="00901FE2">
              <w:rPr>
                <w:rFonts w:ascii="Times New Roman" w:hAnsi="Times New Roman" w:cs="Times New Roman"/>
              </w:rPr>
              <w:t xml:space="preserve"> </w:t>
            </w:r>
            <w:r w:rsidR="009B7219" w:rsidRPr="00901FE2">
              <w:rPr>
                <w:rFonts w:ascii="Times New Roman" w:hAnsi="Times New Roman" w:cs="Times New Roman"/>
                <w:spacing w:val="-4"/>
              </w:rPr>
              <w:t>решать логические задачи на практическое деление</w:t>
            </w:r>
            <w:r w:rsidR="00C30645" w:rsidRPr="00901FE2">
              <w:rPr>
                <w:rFonts w:ascii="Times New Roman" w:hAnsi="Times New Roman" w:cs="Times New Roman"/>
              </w:rPr>
              <w:t>;</w:t>
            </w:r>
          </w:p>
          <w:p w:rsidR="00630A6A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C30645" w:rsidRPr="00901FE2">
              <w:rPr>
                <w:rFonts w:ascii="Times New Roman" w:hAnsi="Times New Roman" w:cs="Times New Roman"/>
              </w:rPr>
              <w:t xml:space="preserve"> </w:t>
            </w:r>
            <w:r w:rsidR="009B7219" w:rsidRPr="00901FE2">
              <w:rPr>
                <w:rFonts w:ascii="Times New Roman" w:hAnsi="Times New Roman" w:cs="Times New Roman"/>
              </w:rPr>
              <w:t>находить периметр треугольника</w:t>
            </w:r>
            <w:r w:rsidR="006A13A6" w:rsidRPr="00901FE2">
              <w:rPr>
                <w:rFonts w:ascii="Times New Roman" w:hAnsi="Times New Roman" w:cs="Times New Roman"/>
              </w:rPr>
              <w:t>;</w:t>
            </w:r>
          </w:p>
          <w:p w:rsidR="00BD5980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6A13A6" w:rsidRPr="00901FE2">
              <w:rPr>
                <w:rFonts w:ascii="Times New Roman" w:hAnsi="Times New Roman" w:cs="Times New Roman"/>
              </w:rPr>
              <w:t xml:space="preserve"> строить связное речевое устное или письменное высказывание в соответствии с учебной задачей.</w:t>
            </w:r>
          </w:p>
        </w:tc>
      </w:tr>
      <w:tr w:rsidR="00630A6A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630A6A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71" w:type="dxa"/>
            <w:shd w:val="clear" w:color="auto" w:fill="auto"/>
          </w:tcPr>
          <w:p w:rsidR="00630A6A" w:rsidRPr="00901FE2" w:rsidRDefault="002C10F7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Повреждённые и фальшивые деньги</w:t>
            </w:r>
          </w:p>
        </w:tc>
        <w:tc>
          <w:tcPr>
            <w:tcW w:w="2284" w:type="dxa"/>
            <w:shd w:val="clear" w:color="auto" w:fill="auto"/>
          </w:tcPr>
          <w:p w:rsidR="00630A6A" w:rsidRPr="00901FE2" w:rsidRDefault="002C10F7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Наличные деньги, средства защиты бумажных денег, повреждённые деньги</w:t>
            </w:r>
            <w:r w:rsidR="00D41E61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2A51A0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D0024D" w:rsidRPr="00901FE2">
              <w:rPr>
                <w:rFonts w:ascii="Times New Roman" w:hAnsi="Times New Roman" w:cs="Times New Roman"/>
              </w:rPr>
              <w:t>Объяснять на доступном для вт</w:t>
            </w:r>
            <w:r w:rsidR="009A1E32" w:rsidRPr="00901FE2">
              <w:rPr>
                <w:rFonts w:ascii="Times New Roman" w:hAnsi="Times New Roman" w:cs="Times New Roman"/>
              </w:rPr>
              <w:t xml:space="preserve">ороклассника уровне, что такое фальшивые и </w:t>
            </w:r>
            <w:r w:rsidR="00D0024D" w:rsidRPr="00901FE2">
              <w:rPr>
                <w:rFonts w:ascii="Times New Roman" w:hAnsi="Times New Roman" w:cs="Times New Roman"/>
              </w:rPr>
              <w:t>поврежденные</w:t>
            </w:r>
            <w:r w:rsidR="009A1E32" w:rsidRPr="00901FE2">
              <w:rPr>
                <w:rFonts w:ascii="Times New Roman" w:hAnsi="Times New Roman" w:cs="Times New Roman"/>
              </w:rPr>
              <w:t xml:space="preserve"> деньги</w:t>
            </w:r>
            <w:r w:rsidR="002A51A0" w:rsidRPr="00901FE2">
              <w:rPr>
                <w:rFonts w:ascii="Times New Roman" w:hAnsi="Times New Roman" w:cs="Times New Roman"/>
              </w:rPr>
              <w:t>;</w:t>
            </w:r>
          </w:p>
          <w:p w:rsidR="00630A6A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2A51A0" w:rsidRPr="00901FE2">
              <w:rPr>
                <w:rFonts w:ascii="Times New Roman" w:hAnsi="Times New Roman" w:cs="Times New Roman"/>
                <w:spacing w:val="-4"/>
              </w:rPr>
              <w:t>знать правила использования поврежденных денег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630A6A" w:rsidRPr="00901FE2" w:rsidRDefault="00630A6A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2A51A0" w:rsidRPr="00901FE2">
              <w:rPr>
                <w:rFonts w:ascii="Times New Roman" w:hAnsi="Times New Roman" w:cs="Times New Roman"/>
              </w:rPr>
              <w:t>находить и показывать средства защиты на российских банкнотах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2A51A0" w:rsidRPr="00901FE2" w:rsidRDefault="002A51A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– находить необходимую информацию в тексте;</w:t>
            </w:r>
          </w:p>
          <w:p w:rsidR="00630A6A" w:rsidRPr="00901FE2" w:rsidRDefault="002A51A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отвечать на вопросы на основе полученной информации.</w:t>
            </w:r>
          </w:p>
        </w:tc>
      </w:tr>
      <w:tr w:rsidR="00A46F9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46F96" w:rsidRPr="00901FE2" w:rsidRDefault="00A46F96" w:rsidP="009F467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  <w:lang w:val="en-US"/>
              </w:rPr>
              <w:lastRenderedPageBreak/>
              <w:t>8</w:t>
            </w:r>
          </w:p>
        </w:tc>
        <w:tc>
          <w:tcPr>
            <w:tcW w:w="1571" w:type="dxa"/>
            <w:shd w:val="clear" w:color="auto" w:fill="auto"/>
          </w:tcPr>
          <w:p w:rsidR="00A46F96" w:rsidRPr="00901FE2" w:rsidRDefault="002A51A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Лесные сладкоежки</w:t>
            </w:r>
          </w:p>
        </w:tc>
        <w:tc>
          <w:tcPr>
            <w:tcW w:w="2284" w:type="dxa"/>
            <w:shd w:val="clear" w:color="auto" w:fill="auto"/>
          </w:tcPr>
          <w:p w:rsidR="00A46F96" w:rsidRPr="00901FE2" w:rsidRDefault="002A51A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Медонос, настоящий и искусственный мёд</w:t>
            </w:r>
          </w:p>
        </w:tc>
        <w:tc>
          <w:tcPr>
            <w:tcW w:w="5145" w:type="dxa"/>
            <w:shd w:val="clear" w:color="auto" w:fill="auto"/>
          </w:tcPr>
          <w:p w:rsidR="00A46F96" w:rsidRPr="00901FE2" w:rsidRDefault="001233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Проводить несложные опыты с мёдом;</w:t>
            </w:r>
          </w:p>
          <w:p w:rsidR="00123380" w:rsidRPr="00901FE2" w:rsidRDefault="001233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9F4674" w:rsidRPr="00901FE2">
              <w:rPr>
                <w:rFonts w:ascii="Times New Roman" w:hAnsi="Times New Roman" w:cs="Times New Roman"/>
              </w:rPr>
              <w:t xml:space="preserve"> определять последовательность д</w:t>
            </w:r>
            <w:r w:rsidRPr="00901FE2">
              <w:rPr>
                <w:rFonts w:ascii="Times New Roman" w:hAnsi="Times New Roman" w:cs="Times New Roman"/>
              </w:rPr>
              <w:t>ействий при проведении опытов;</w:t>
            </w:r>
          </w:p>
          <w:p w:rsidR="00123380" w:rsidRPr="00901FE2" w:rsidRDefault="001233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делать выводы по результата</w:t>
            </w:r>
            <w:r w:rsidR="00D41E61" w:rsidRPr="00901FE2">
              <w:rPr>
                <w:rFonts w:ascii="Times New Roman" w:hAnsi="Times New Roman" w:cs="Times New Roman"/>
              </w:rPr>
              <w:t>м</w:t>
            </w:r>
            <w:r w:rsidRPr="00901FE2">
              <w:rPr>
                <w:rFonts w:ascii="Times New Roman" w:hAnsi="Times New Roman" w:cs="Times New Roman"/>
              </w:rPr>
              <w:t xml:space="preserve"> опытов;</w:t>
            </w:r>
          </w:p>
          <w:p w:rsidR="00123380" w:rsidRPr="00901FE2" w:rsidRDefault="001233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различать свойства настоящего и поддельного, искусственного мёда;</w:t>
            </w:r>
          </w:p>
          <w:p w:rsidR="00123380" w:rsidRPr="00901FE2" w:rsidRDefault="001233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анализировать данные таблицы;</w:t>
            </w:r>
          </w:p>
          <w:p w:rsidR="00123380" w:rsidRPr="00901FE2" w:rsidRDefault="001233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строить логические рассуждения и оформлять их в устной и письменной речи;</w:t>
            </w:r>
          </w:p>
          <w:p w:rsidR="00127514" w:rsidRPr="00901FE2" w:rsidRDefault="001233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иметь представление о лечебных свойствах мёда.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75AD1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71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Лев Толстой. Зайцы</w:t>
            </w:r>
          </w:p>
        </w:tc>
        <w:tc>
          <w:tcPr>
            <w:tcW w:w="2284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Содержание рассказа. Сравнение научно-познавательного и художественного текстов.</w:t>
            </w:r>
          </w:p>
        </w:tc>
        <w:tc>
          <w:tcPr>
            <w:tcW w:w="5145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Заполнять кластер на основе полученных сведений из текста;</w:t>
            </w:r>
          </w:p>
          <w:p w:rsidR="00875AD1" w:rsidRPr="00901FE2" w:rsidRDefault="00875AD1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определение лексического значения слова;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необходимую информацию в тексте;</w:t>
            </w:r>
          </w:p>
          <w:p w:rsidR="00875AD1" w:rsidRPr="00901FE2" w:rsidRDefault="00875AD1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объект на рисунке с помощью подсказки;</w:t>
            </w:r>
          </w:p>
          <w:p w:rsidR="00875AD1" w:rsidRPr="00901FE2" w:rsidRDefault="00875AD1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определять последовательность действий, описанных в рассказе; </w:t>
            </w:r>
          </w:p>
          <w:p w:rsidR="00875AD1" w:rsidRPr="00901FE2" w:rsidRDefault="00875AD1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различать художественный и научно-познавательный текст;</w:t>
            </w:r>
          </w:p>
          <w:p w:rsidR="00875AD1" w:rsidRPr="00901FE2" w:rsidRDefault="00875AD1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 xml:space="preserve">– сравнивать авторский текст и текст из энциклопедии, находить общие сведения; </w:t>
            </w:r>
          </w:p>
          <w:p w:rsidR="00875AD1" w:rsidRPr="00901FE2" w:rsidRDefault="00875AD1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по высказываниям информацию, полученную из текста;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строить связное речевое устное или письменное высказывание в соответствии с учебной задачей.</w:t>
            </w:r>
          </w:p>
        </w:tc>
      </w:tr>
      <w:tr w:rsidR="00875AD1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  <w:lang w:val="en-US"/>
              </w:rPr>
              <w:lastRenderedPageBreak/>
              <w:t>10</w:t>
            </w:r>
          </w:p>
        </w:tc>
        <w:tc>
          <w:tcPr>
            <w:tcW w:w="1571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Про зайчат и зайчиху</w:t>
            </w:r>
          </w:p>
        </w:tc>
        <w:tc>
          <w:tcPr>
            <w:tcW w:w="2284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Единицы из</w:t>
            </w:r>
            <w:r w:rsidR="009A1E32" w:rsidRPr="00901FE2">
              <w:rPr>
                <w:rFonts w:ascii="Times New Roman" w:hAnsi="Times New Roman" w:cs="Times New Roman"/>
              </w:rPr>
              <w:t>мерения времени:</w:t>
            </w:r>
            <w:r w:rsidRPr="00901FE2">
              <w:rPr>
                <w:rFonts w:ascii="Times New Roman" w:hAnsi="Times New Roman" w:cs="Times New Roman"/>
              </w:rPr>
              <w:t xml:space="preserve"> сутки, часы. Сложение в пределах 100. 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Логические задачи. Диаграмма. </w:t>
            </w:r>
          </w:p>
        </w:tc>
        <w:tc>
          <w:tcPr>
            <w:tcW w:w="5145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количество часов в сутках;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подбирать из предложенных чисел суммы чисел, состоящих из двух слагаемых, доказывать правильность выбранных чисел;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решать логические задачи по данному условию;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составлять элементарную диаграмму.</w:t>
            </w:r>
          </w:p>
        </w:tc>
      </w:tr>
      <w:tr w:rsidR="00875AD1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71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Банковская карта</w:t>
            </w:r>
          </w:p>
        </w:tc>
        <w:tc>
          <w:tcPr>
            <w:tcW w:w="2284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Банковская карта</w:t>
            </w:r>
            <w:r w:rsidR="00F6342E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Давать характеристику наличным деньгам;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рассказывать о дебетовой банковской карте;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что обозначают надписи на карте;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как производить покупку в магазине;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как можно снять деньги в банкомате с помощью карты;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рассказывать о кредитной банковской карте.</w:t>
            </w:r>
          </w:p>
        </w:tc>
      </w:tr>
      <w:tr w:rsidR="00875AD1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71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01FE2">
              <w:rPr>
                <w:rFonts w:ascii="Times New Roman" w:hAnsi="Times New Roman" w:cs="Times New Roman"/>
                <w:bCs/>
              </w:rPr>
              <w:t>Про Зайчишку и овощи</w:t>
            </w:r>
          </w:p>
        </w:tc>
        <w:tc>
          <w:tcPr>
            <w:tcW w:w="2284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Морковь, огурец, помидор, свёкла, капуста</w:t>
            </w:r>
            <w:r w:rsidR="00F6342E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по рисункам названия растений и находить среди них овощи;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выделять среди овощей корнеплоды;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– проводить опыт по проращиванию моркови;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цвет сока овощей опытным путём;</w:t>
            </w:r>
          </w:p>
          <w:p w:rsidR="00875AD1" w:rsidRPr="00901FE2" w:rsidRDefault="00875AD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сравнивать свойства сырой и варёной моркови.</w:t>
            </w:r>
          </w:p>
        </w:tc>
      </w:tr>
      <w:tr w:rsidR="00432A6F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432A6F" w:rsidRPr="00901FE2" w:rsidRDefault="00432A6F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571" w:type="dxa"/>
            <w:shd w:val="clear" w:color="auto" w:fill="auto"/>
          </w:tcPr>
          <w:p w:rsidR="00432A6F" w:rsidRPr="00901FE2" w:rsidRDefault="008901C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Николай Сладков. Весёлая игра</w:t>
            </w:r>
          </w:p>
        </w:tc>
        <w:tc>
          <w:tcPr>
            <w:tcW w:w="2284" w:type="dxa"/>
            <w:shd w:val="clear" w:color="auto" w:fill="auto"/>
          </w:tcPr>
          <w:p w:rsidR="00432A6F" w:rsidRPr="00901FE2" w:rsidRDefault="008901C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Содержание рассказа</w:t>
            </w:r>
          </w:p>
        </w:tc>
        <w:tc>
          <w:tcPr>
            <w:tcW w:w="5145" w:type="dxa"/>
            <w:shd w:val="clear" w:color="auto" w:fill="auto"/>
          </w:tcPr>
          <w:p w:rsidR="008901CB" w:rsidRPr="00901FE2" w:rsidRDefault="008901C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Определять тип </w:t>
            </w:r>
            <w:r w:rsidR="004E5DC0" w:rsidRPr="00901FE2">
              <w:rPr>
                <w:rFonts w:ascii="Times New Roman" w:hAnsi="Times New Roman" w:cs="Times New Roman"/>
              </w:rPr>
              <w:t xml:space="preserve">и тему </w:t>
            </w:r>
            <w:r w:rsidRPr="00901FE2">
              <w:rPr>
                <w:rFonts w:ascii="Times New Roman" w:hAnsi="Times New Roman" w:cs="Times New Roman"/>
              </w:rPr>
              <w:t>текста</w:t>
            </w:r>
            <w:r w:rsidR="004E5DC0" w:rsidRPr="00901FE2">
              <w:rPr>
                <w:rFonts w:ascii="Times New Roman" w:hAnsi="Times New Roman" w:cs="Times New Roman"/>
              </w:rPr>
              <w:t>, называть его персонажей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8901CB" w:rsidRPr="00901FE2" w:rsidRDefault="008901C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4E5DC0" w:rsidRPr="00901FE2">
              <w:rPr>
                <w:rFonts w:ascii="Times New Roman" w:hAnsi="Times New Roman" w:cs="Times New Roman"/>
              </w:rPr>
              <w:t xml:space="preserve">понимать, что такое «цитата», использовать цитаты </w:t>
            </w:r>
            <w:r w:rsidR="00F6342E" w:rsidRPr="00901FE2">
              <w:rPr>
                <w:rFonts w:ascii="Times New Roman" w:hAnsi="Times New Roman" w:cs="Times New Roman"/>
              </w:rPr>
              <w:t xml:space="preserve">в качестве ответов </w:t>
            </w:r>
            <w:r w:rsidR="004E5DC0" w:rsidRPr="00901FE2">
              <w:rPr>
                <w:rFonts w:ascii="Times New Roman" w:hAnsi="Times New Roman" w:cs="Times New Roman"/>
              </w:rPr>
              <w:t>на вопросы по содержанию прочитанного текста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8901CB" w:rsidRPr="00901FE2" w:rsidRDefault="008901C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4E5DC0" w:rsidRPr="00901FE2">
              <w:rPr>
                <w:rFonts w:ascii="Times New Roman" w:hAnsi="Times New Roman" w:cs="Times New Roman"/>
                <w:spacing w:val="-4"/>
              </w:rPr>
              <w:t>объяснять лексическое значение слов и выражений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8901CB" w:rsidRPr="00901FE2" w:rsidRDefault="008901C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4E5DC0" w:rsidRPr="00901FE2">
              <w:rPr>
                <w:rFonts w:ascii="Times New Roman" w:hAnsi="Times New Roman" w:cs="Times New Roman"/>
              </w:rPr>
              <w:t>устанавливать истинность и ложность утверждени</w:t>
            </w:r>
            <w:r w:rsidR="00F6342E" w:rsidRPr="00901FE2">
              <w:rPr>
                <w:rFonts w:ascii="Times New Roman" w:hAnsi="Times New Roman" w:cs="Times New Roman"/>
              </w:rPr>
              <w:t>й</w:t>
            </w:r>
            <w:r w:rsidR="004E5DC0" w:rsidRPr="00901FE2">
              <w:rPr>
                <w:rFonts w:ascii="Times New Roman" w:hAnsi="Times New Roman" w:cs="Times New Roman"/>
              </w:rPr>
              <w:t>, подтверждая или опровергая их с помощью цитат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432A6F" w:rsidRPr="00901FE2" w:rsidRDefault="008901C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4E5DC0" w:rsidRPr="00901FE2">
              <w:rPr>
                <w:rFonts w:ascii="Times New Roman" w:hAnsi="Times New Roman" w:cs="Times New Roman"/>
              </w:rPr>
              <w:t xml:space="preserve">составлять на доступном для второклассника </w:t>
            </w:r>
            <w:r w:rsidR="00F6342E" w:rsidRPr="00901FE2">
              <w:rPr>
                <w:rFonts w:ascii="Times New Roman" w:hAnsi="Times New Roman" w:cs="Times New Roman"/>
              </w:rPr>
              <w:t xml:space="preserve">языке </w:t>
            </w:r>
            <w:r w:rsidR="004E5DC0" w:rsidRPr="00901FE2">
              <w:rPr>
                <w:rFonts w:ascii="Times New Roman" w:hAnsi="Times New Roman" w:cs="Times New Roman"/>
              </w:rPr>
              <w:t>инструкции/правила, грамотно оформлять их на письме</w:t>
            </w:r>
            <w:r w:rsidRPr="00901FE2">
              <w:rPr>
                <w:rFonts w:ascii="Times New Roman" w:hAnsi="Times New Roman" w:cs="Times New Roman"/>
              </w:rPr>
              <w:t>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32A6F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432A6F" w:rsidRPr="00901FE2" w:rsidRDefault="00432A6F" w:rsidP="003B1AD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71" w:type="dxa"/>
            <w:shd w:val="clear" w:color="auto" w:fill="auto"/>
          </w:tcPr>
          <w:p w:rsidR="00432A6F" w:rsidRPr="00901FE2" w:rsidRDefault="008901C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Лисьи забавы</w:t>
            </w:r>
          </w:p>
        </w:tc>
        <w:tc>
          <w:tcPr>
            <w:tcW w:w="2284" w:type="dxa"/>
            <w:shd w:val="clear" w:color="auto" w:fill="auto"/>
          </w:tcPr>
          <w:p w:rsidR="005A5D2E" w:rsidRPr="00901FE2" w:rsidRDefault="00CE458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Решение логических задач с помощью таб</w:t>
            </w:r>
            <w:r w:rsidR="00F6342E" w:rsidRPr="00901FE2">
              <w:rPr>
                <w:rFonts w:ascii="Times New Roman" w:hAnsi="Times New Roman" w:cs="Times New Roman"/>
              </w:rPr>
              <w:t>лицы;</w:t>
            </w:r>
            <w:r w:rsidRPr="00901FE2">
              <w:rPr>
                <w:rFonts w:ascii="Times New Roman" w:hAnsi="Times New Roman" w:cs="Times New Roman"/>
              </w:rPr>
              <w:t xml:space="preserve"> столбчатая диаграмма, чертёж</w:t>
            </w:r>
            <w:r w:rsidR="00F6342E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CE458E" w:rsidRPr="00901FE2" w:rsidRDefault="00CE458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дату по календарю;</w:t>
            </w:r>
          </w:p>
          <w:p w:rsidR="00CE458E" w:rsidRPr="00901FE2" w:rsidRDefault="00CE458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находить необходимую информацию в тексте и выполнять математические вычисления; </w:t>
            </w:r>
          </w:p>
          <w:p w:rsidR="00CE458E" w:rsidRPr="00901FE2" w:rsidRDefault="00CE458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записывать краткую запись и решение задач;</w:t>
            </w:r>
          </w:p>
          <w:p w:rsidR="00CE458E" w:rsidRPr="00901FE2" w:rsidRDefault="00CE458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решать логические задачи с помощью таблицы;</w:t>
            </w:r>
          </w:p>
          <w:p w:rsidR="00CE458E" w:rsidRPr="00901FE2" w:rsidRDefault="00CE458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анализировать данные, представленные в столбчатой диаграмме, дополнять недостающие в диаграмме данные;</w:t>
            </w:r>
          </w:p>
          <w:p w:rsidR="00CE458E" w:rsidRPr="00901FE2" w:rsidRDefault="00CE458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– составлять вопросы, ответы на которые можно узнать по данным столбчатой диаграммы;</w:t>
            </w:r>
          </w:p>
          <w:p w:rsidR="00432A6F" w:rsidRPr="00901FE2" w:rsidRDefault="00CE458E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читать простейшие чертежи, выполнять построения на чертеже в соответствии с данными задачи.</w:t>
            </w: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Безопасность 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денег</w:t>
            </w:r>
            <w:proofErr w:type="gramEnd"/>
            <w:r w:rsidRPr="00901FE2">
              <w:rPr>
                <w:rFonts w:ascii="Times New Roman" w:hAnsi="Times New Roman" w:cs="Times New Roman"/>
              </w:rPr>
              <w:t xml:space="preserve"> на 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банковской</w:t>
            </w:r>
            <w:proofErr w:type="gramEnd"/>
            <w:r w:rsidRPr="00901FE2">
              <w:rPr>
                <w:rFonts w:ascii="Times New Roman" w:hAnsi="Times New Roman" w:cs="Times New Roman"/>
              </w:rPr>
              <w:t xml:space="preserve"> карте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Правила безопасности при использовании банковских карт</w:t>
            </w:r>
            <w:r w:rsidR="00F6342E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7736C3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3B3FCC" w:rsidRPr="00901FE2">
              <w:rPr>
                <w:rFonts w:ascii="Times New Roman" w:hAnsi="Times New Roman" w:cs="Times New Roman"/>
              </w:rPr>
              <w:t>Иметь представление об элементах</w:t>
            </w:r>
            <w:r w:rsidR="00F6342E" w:rsidRPr="00901FE2">
              <w:rPr>
                <w:rFonts w:ascii="Times New Roman" w:hAnsi="Times New Roman" w:cs="Times New Roman"/>
              </w:rPr>
              <w:t>,</w:t>
            </w:r>
            <w:r w:rsidR="003B3FCC" w:rsidRPr="00901FE2">
              <w:rPr>
                <w:rFonts w:ascii="Times New Roman" w:hAnsi="Times New Roman" w:cs="Times New Roman"/>
              </w:rPr>
              <w:t xml:space="preserve"> расположенных на лицевой и оборотных сторонах банковской</w:t>
            </w:r>
            <w:r w:rsidR="00F6342E" w:rsidRPr="00901FE2">
              <w:rPr>
                <w:rFonts w:ascii="Times New Roman" w:hAnsi="Times New Roman" w:cs="Times New Roman"/>
              </w:rPr>
              <w:t xml:space="preserve"> карты, объяснять их назначение;</w:t>
            </w:r>
          </w:p>
          <w:p w:rsidR="003B3FCC" w:rsidRPr="00901FE2" w:rsidRDefault="003B3FCC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необходимую информацию в тексте задания;</w:t>
            </w:r>
          </w:p>
          <w:p w:rsidR="003B3FCC" w:rsidRPr="00901FE2" w:rsidRDefault="003B3FCC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 – формулировать правила безопасности при использовании банковских карт.</w:t>
            </w: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Лисьи норы</w:t>
            </w:r>
          </w:p>
          <w:p w:rsidR="00C71EEC" w:rsidRPr="00901FE2" w:rsidRDefault="00C71EEC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4" w:type="dxa"/>
            <w:shd w:val="clear" w:color="auto" w:fill="auto"/>
          </w:tcPr>
          <w:p w:rsidR="00AC0A16" w:rsidRPr="00901FE2" w:rsidRDefault="008629BC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Устройство лисьей норы, свойства </w:t>
            </w:r>
            <w:r w:rsidR="00FB00E6" w:rsidRPr="00901FE2">
              <w:rPr>
                <w:rFonts w:ascii="Times New Roman" w:hAnsi="Times New Roman" w:cs="Times New Roman"/>
              </w:rPr>
              <w:t>лесной земли</w:t>
            </w:r>
            <w:r w:rsidRPr="00901FE2">
              <w:rPr>
                <w:rFonts w:ascii="Times New Roman" w:hAnsi="Times New Roman" w:cs="Times New Roman"/>
              </w:rPr>
              <w:t>, песка и глины</w:t>
            </w:r>
            <w:r w:rsidR="00FB00E6" w:rsidRPr="00901FE2">
              <w:rPr>
                <w:rFonts w:ascii="Times New Roman" w:hAnsi="Times New Roman" w:cs="Times New Roman"/>
              </w:rPr>
              <w:t>, состав почвы.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5153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FB00E6" w:rsidRPr="00901FE2">
              <w:rPr>
                <w:rFonts w:ascii="Times New Roman" w:hAnsi="Times New Roman" w:cs="Times New Roman"/>
              </w:rPr>
              <w:t xml:space="preserve"> Иметь представление об устройстве лисьих нор;</w:t>
            </w:r>
          </w:p>
          <w:p w:rsidR="005153F1" w:rsidRPr="00901FE2" w:rsidRDefault="005153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FB00E6" w:rsidRPr="00901FE2">
              <w:rPr>
                <w:rFonts w:ascii="Times New Roman" w:hAnsi="Times New Roman" w:cs="Times New Roman"/>
              </w:rPr>
              <w:t xml:space="preserve"> </w:t>
            </w:r>
            <w:r w:rsidR="00FB00E6" w:rsidRPr="00901FE2">
              <w:rPr>
                <w:rFonts w:ascii="Times New Roman" w:hAnsi="Times New Roman" w:cs="Times New Roman"/>
                <w:spacing w:val="-4"/>
              </w:rPr>
              <w:t xml:space="preserve">проводить простейшие опыты по определению свойств лесной земли, песка и глины, </w:t>
            </w:r>
            <w:r w:rsidR="003B1116" w:rsidRPr="00901FE2">
              <w:rPr>
                <w:rFonts w:ascii="Times New Roman" w:hAnsi="Times New Roman" w:cs="Times New Roman"/>
                <w:spacing w:val="-4"/>
              </w:rPr>
              <w:t>состава почвы</w:t>
            </w:r>
            <w:r w:rsidR="003B1116" w:rsidRPr="00901FE2">
              <w:rPr>
                <w:rFonts w:ascii="Times New Roman" w:hAnsi="Times New Roman" w:cs="Times New Roman"/>
              </w:rPr>
              <w:t>;</w:t>
            </w:r>
          </w:p>
          <w:p w:rsidR="005153F1" w:rsidRPr="00901FE2" w:rsidRDefault="005153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3B1116" w:rsidRPr="00901FE2">
              <w:rPr>
                <w:rFonts w:ascii="Times New Roman" w:hAnsi="Times New Roman" w:cs="Times New Roman"/>
              </w:rPr>
              <w:t xml:space="preserve"> делать выводы по результатам проведенных наблюдений и опытов;</w:t>
            </w:r>
          </w:p>
          <w:p w:rsidR="005153F1" w:rsidRPr="00901FE2" w:rsidRDefault="005153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3B1116" w:rsidRPr="00901FE2">
              <w:rPr>
                <w:rFonts w:ascii="Times New Roman" w:hAnsi="Times New Roman" w:cs="Times New Roman"/>
              </w:rPr>
              <w:t xml:space="preserve"> понимать и объяснять, от чего зависит плодородие почвы.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71" w:type="dxa"/>
            <w:shd w:val="clear" w:color="auto" w:fill="auto"/>
          </w:tcPr>
          <w:p w:rsidR="00507AC2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Обыкновенные 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кроты</w:t>
            </w:r>
            <w:proofErr w:type="gramEnd"/>
          </w:p>
        </w:tc>
        <w:tc>
          <w:tcPr>
            <w:tcW w:w="2284" w:type="dxa"/>
            <w:shd w:val="clear" w:color="auto" w:fill="auto"/>
          </w:tcPr>
          <w:p w:rsidR="00BD5980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Содержание науч</w:t>
            </w:r>
            <w:r w:rsidR="00BD5980" w:rsidRPr="00901FE2">
              <w:rPr>
                <w:rFonts w:ascii="Times New Roman" w:hAnsi="Times New Roman" w:cs="Times New Roman"/>
              </w:rPr>
              <w:t>но-познавательного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текста</w:t>
            </w:r>
            <w:proofErr w:type="gramEnd"/>
            <w:r w:rsidRPr="00901FE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тип текста;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составлять описание крота на основе прочитанного текста;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разгадывать ребусы и соотносить слова-ассоциации;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– соединять линиями части предложений и определять их последовательность в тексте;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 значение слова;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составлять вопросы по предложенным предложениям;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синонимы к предложенному слову;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писать сочинение-рассуждение по заданной теме;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название раздела, в котором может быть размещён текст.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Про крота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Сложение в пределах 100. 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Логические задачи. Диаграмма.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Решать задачи логического характера;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решать задачи с использованием данных таблицы;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решать задачи на основе данных диаграммы;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решать пример</w:t>
            </w:r>
            <w:r w:rsidR="00CC2AAB" w:rsidRPr="00901FE2">
              <w:rPr>
                <w:rFonts w:ascii="Times New Roman" w:hAnsi="Times New Roman" w:cs="Times New Roman"/>
              </w:rPr>
              <w:t>ы</w:t>
            </w:r>
            <w:r w:rsidRPr="00901FE2">
              <w:rPr>
                <w:rFonts w:ascii="Times New Roman" w:hAnsi="Times New Roman" w:cs="Times New Roman"/>
              </w:rPr>
              <w:t xml:space="preserve"> на основе предложенной цепочки примеров;</w:t>
            </w:r>
          </w:p>
          <w:p w:rsidR="00BD5980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цвета геометрических фигур на основе верных высказываний.</w:t>
            </w: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Про кредиты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Кредит. Ипотечный кредит. Автокредит. Кредит наличными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что такое «кредит»;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виды кредитов;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понимать, чем отличаются друг от друга разные виды кредитов;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сумму переплаты по кредиту;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определять, какой кредит наиболее выгоден банку по срокам его оплаты;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– определять, какой кредит наиболее выгоден клиенту банка по срокам его оплаты.</w:t>
            </w: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Корень – часть растения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Корень. Виды корневых систем. Видоизменённые корни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Называть части цветочных растений;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для чего растению корень;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Pr="00901FE2">
              <w:rPr>
                <w:rFonts w:ascii="Times New Roman" w:hAnsi="Times New Roman" w:cs="Times New Roman"/>
                <w:spacing w:val="-4"/>
              </w:rPr>
              <w:t>доказывать, что рост растения начинается с корня;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называть виды корневых систем;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называть видоизменённые корни.</w:t>
            </w: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71" w:type="dxa"/>
            <w:shd w:val="clear" w:color="auto" w:fill="auto"/>
          </w:tcPr>
          <w:p w:rsidR="00A504DF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Эдуард </w:t>
            </w:r>
            <w:proofErr w:type="spellStart"/>
            <w:r w:rsidRPr="00901FE2">
              <w:rPr>
                <w:rFonts w:ascii="Times New Roman" w:hAnsi="Times New Roman" w:cs="Times New Roman"/>
              </w:rPr>
              <w:t>Шим</w:t>
            </w:r>
            <w:proofErr w:type="spellEnd"/>
            <w:r w:rsidRPr="00901FE2">
              <w:rPr>
                <w:rFonts w:ascii="Times New Roman" w:hAnsi="Times New Roman" w:cs="Times New Roman"/>
              </w:rPr>
              <w:t xml:space="preserve">. 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Тяжкий труд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Содержание художественного текста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книгу, в которой можно прочитать предложенный художественный текст;</w:t>
            </w:r>
          </w:p>
          <w:p w:rsidR="00AC0A16" w:rsidRPr="00901FE2" w:rsidRDefault="00AC0A16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определение лексического значения слова;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необходимую информацию в тексте;</w:t>
            </w:r>
          </w:p>
          <w:p w:rsidR="00AC0A16" w:rsidRPr="00901FE2" w:rsidRDefault="00AC0A16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в тексте предложение по заданному вопросу;</w:t>
            </w:r>
          </w:p>
          <w:p w:rsidR="00AC0A16" w:rsidRPr="00901FE2" w:rsidRDefault="00AC0A16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разгадывать ребусы и соотносить полученные ответы со словами; </w:t>
            </w:r>
          </w:p>
          <w:p w:rsidR="00AC0A16" w:rsidRPr="00901FE2" w:rsidRDefault="00AC0A16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главную мысль текста;</w:t>
            </w:r>
          </w:p>
          <w:p w:rsidR="00AC0A16" w:rsidRPr="00901FE2" w:rsidRDefault="00AC0A16" w:rsidP="009F467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определять, чему учит текст;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строить связное речевое устное или письменное высказывание в соответствии с учебной задачей.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Про ежа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Решение выражений, столбчатая и круговая диаграмма, названия месяцев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значение выражений, соотносить полученные результаты с буквами и читать название насекомого;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Pr="00901FE2">
              <w:rPr>
                <w:rFonts w:ascii="Times New Roman" w:hAnsi="Times New Roman" w:cs="Times New Roman"/>
                <w:spacing w:val="-6"/>
              </w:rPr>
              <w:t>определять время с помощью скорости и расстояния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– определять данные столбчатой диаграммы, находить часть от числа и записывать результаты в таблицу, результаты таблицы переносить в круговую диаграмму;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Pr="00901FE2">
              <w:rPr>
                <w:rFonts w:ascii="Times New Roman" w:hAnsi="Times New Roman" w:cs="Times New Roman"/>
                <w:spacing w:val="-4"/>
              </w:rPr>
              <w:t>отвечать на вопросы на основе полученных данных;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последовательность маршрута на основе схемы;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записывать слова с помощью кода;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называть месяцы, сравнивать количество месяцев.</w:t>
            </w: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Про вклады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Вклад, вкладчик, срочный вклад, вклад до востребования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Давать определение вклада;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называть виды вкладов: срочный вклад, вклад до востребования;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что такое банковский процент по вкладам;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как считают банковский процент по вкладам;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почему банки выплачивают проценты.</w:t>
            </w: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Занимательные особенности яблока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Яблоко, свойства яблока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Pr="00901FE2">
              <w:rPr>
                <w:rFonts w:ascii="Times New Roman" w:hAnsi="Times New Roman" w:cs="Times New Roman"/>
                <w:spacing w:val="-4"/>
              </w:rPr>
              <w:t>Объяснять, почему яблоко в месте разреза темнеет, а при покрытии разреза соком лимона не темнеет;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почему яблоко плавает;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Pr="00901FE2">
              <w:rPr>
                <w:rFonts w:ascii="Times New Roman" w:hAnsi="Times New Roman" w:cs="Times New Roman"/>
                <w:spacing w:val="-6"/>
              </w:rPr>
              <w:t>объяснять, почему яблоко отталкивается от магнита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почему неспелое яблоко кислое;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на срезе яблока рисунок звезды.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571" w:type="dxa"/>
            <w:shd w:val="clear" w:color="auto" w:fill="auto"/>
          </w:tcPr>
          <w:p w:rsidR="00D75E9D" w:rsidRPr="00901FE2" w:rsidRDefault="00D75E9D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Полевой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хомяк</w:t>
            </w:r>
            <w:proofErr w:type="gramEnd"/>
          </w:p>
        </w:tc>
        <w:tc>
          <w:tcPr>
            <w:tcW w:w="2284" w:type="dxa"/>
            <w:shd w:val="clear" w:color="auto" w:fill="auto"/>
          </w:tcPr>
          <w:p w:rsidR="00D75E9D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Содержание науч</w:t>
            </w:r>
            <w:r w:rsidR="00D75E9D" w:rsidRPr="00901FE2">
              <w:rPr>
                <w:rFonts w:ascii="Times New Roman" w:hAnsi="Times New Roman" w:cs="Times New Roman"/>
              </w:rPr>
              <w:t>но-познавательного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текста</w:t>
            </w:r>
            <w:proofErr w:type="gramEnd"/>
            <w:r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вид текста;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составлять описание хомяка на основе прочитанного текста;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дополнять описание хомяка на основе рисунка;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придумывать сравнения;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составлять вопросы по </w:t>
            </w:r>
            <w:r w:rsidR="00D75E9D" w:rsidRPr="00901FE2">
              <w:rPr>
                <w:rFonts w:ascii="Times New Roman" w:hAnsi="Times New Roman" w:cs="Times New Roman"/>
              </w:rPr>
              <w:t>данным</w:t>
            </w:r>
            <w:r w:rsidRPr="00901FE2">
              <w:rPr>
                <w:rFonts w:ascii="Times New Roman" w:hAnsi="Times New Roman" w:cs="Times New Roman"/>
              </w:rPr>
              <w:t xml:space="preserve"> предложениям</w:t>
            </w:r>
            <w:r w:rsidRPr="00901FE2">
              <w:rPr>
                <w:rFonts w:ascii="Times New Roman" w:hAnsi="Times New Roman" w:cs="Times New Roman"/>
                <w:spacing w:val="-6"/>
              </w:rPr>
              <w:t>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отвечать на вопросы на основе полученных сведений;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разгадывать ребусы и объяснять значение слова;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сведения, которые удивили;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составлять план при подготовке к сообщению.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71" w:type="dxa"/>
            <w:shd w:val="clear" w:color="auto" w:fill="auto"/>
          </w:tcPr>
          <w:p w:rsidR="00CB1622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Про полевого 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хомяка</w:t>
            </w:r>
            <w:proofErr w:type="gramEnd"/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Решение выражений, столбчатая и круговая диаграммы, именованные числа, четырёхугольники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значение выражений, соотносить полученные результаты с буквами и читать название животного;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строить столбчатую диаграмму на основе имеющихся данных;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Pr="00901FE2">
              <w:rPr>
                <w:rFonts w:ascii="Times New Roman" w:hAnsi="Times New Roman" w:cs="Times New Roman"/>
                <w:spacing w:val="-4"/>
              </w:rPr>
              <w:t>отвечать на вопросы на основе имеющихся данных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путь хомяка на основе заданного условия, доказывать, что путь выбран правильно;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записывать именованные числа в порядке возрастания;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Pr="00901FE2">
              <w:rPr>
                <w:rFonts w:ascii="Times New Roman" w:hAnsi="Times New Roman" w:cs="Times New Roman"/>
                <w:spacing w:val="-4"/>
              </w:rPr>
              <w:t>строить четырёхугольники по заданному условию</w:t>
            </w:r>
            <w:r w:rsidRPr="00901FE2">
              <w:rPr>
                <w:rFonts w:ascii="Times New Roman" w:hAnsi="Times New Roman" w:cs="Times New Roman"/>
              </w:rPr>
              <w:t>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Ловушки для денег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Доходы, расходы, прибыль, дефицит, профицит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</w:t>
            </w:r>
            <w:r w:rsidR="00CC2AAB" w:rsidRPr="00901FE2">
              <w:rPr>
                <w:rFonts w:ascii="Times New Roman" w:hAnsi="Times New Roman" w:cs="Times New Roman"/>
              </w:rPr>
              <w:t>еделять доходы, расходы и прибыл</w:t>
            </w:r>
            <w:r w:rsidRPr="00901FE2">
              <w:rPr>
                <w:rFonts w:ascii="Times New Roman" w:hAnsi="Times New Roman" w:cs="Times New Roman"/>
              </w:rPr>
              <w:t>ь;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отличать желаемые покупки от необходимых;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рассуждать, как поступать в различных ситуациях при покупке товара;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объяснять, что такое дефицит и профицит;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рассуждать, как не тратить напрасно деньги.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Про хомяка и его запасы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Горох, свойства прорастания гороха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Называть растения, плоды которых составляют основу питания хомяка;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 и доказывать, как влажность и воздух влияют на прорастание семян;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 и доказывать, что для роста, особенно в первое время, проростки используют вещества, запасённые в самих семенах;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 и доказывать, как влияет наличие света на прорастание семян;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 и доказывать, как влияет температура на прорастание семян;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объяснять и доказывать, как влияет глубина посева на прорастание семян;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правильную последовательность прорастания семян гороха.</w:t>
            </w: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D5980" w:rsidRPr="00901FE2" w:rsidRDefault="00BD5980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2</w:t>
            </w:r>
            <w:r w:rsidRPr="00901FE2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3B11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Про бобров</w:t>
            </w:r>
          </w:p>
        </w:tc>
        <w:tc>
          <w:tcPr>
            <w:tcW w:w="2284" w:type="dxa"/>
            <w:shd w:val="clear" w:color="auto" w:fill="auto"/>
          </w:tcPr>
          <w:p w:rsidR="004D234C" w:rsidRPr="00901FE2" w:rsidRDefault="00CB1622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Содержание текста, </w:t>
            </w:r>
          </w:p>
          <w:p w:rsidR="00AC0A16" w:rsidRPr="00901FE2" w:rsidRDefault="00CC2AA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т</w:t>
            </w:r>
            <w:r w:rsidR="00CB1622" w:rsidRPr="00901FE2">
              <w:rPr>
                <w:rFonts w:ascii="Times New Roman" w:hAnsi="Times New Roman" w:cs="Times New Roman"/>
              </w:rPr>
              <w:t>екст</w:t>
            </w:r>
            <w:proofErr w:type="gramEnd"/>
            <w:r w:rsidRPr="00901FE2">
              <w:rPr>
                <w:rFonts w:ascii="Times New Roman" w:hAnsi="Times New Roman" w:cs="Times New Roman"/>
              </w:rPr>
              <w:t>-</w:t>
            </w:r>
            <w:r w:rsidR="00CB1622" w:rsidRPr="00901FE2">
              <w:rPr>
                <w:rFonts w:ascii="Times New Roman" w:hAnsi="Times New Roman" w:cs="Times New Roman"/>
              </w:rPr>
              <w:t>описание</w:t>
            </w:r>
            <w:r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CB1622" w:rsidRPr="00901FE2" w:rsidRDefault="00CB1622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тип текста, его тему;</w:t>
            </w:r>
          </w:p>
          <w:p w:rsidR="00CB1622" w:rsidRPr="00901FE2" w:rsidRDefault="00CB1622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находить выделенное в тексте словосочетание и объяснять его лексическое значение;</w:t>
            </w:r>
          </w:p>
          <w:p w:rsidR="00CB1622" w:rsidRPr="00901FE2" w:rsidRDefault="00CC2AAB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– </w:t>
            </w:r>
            <w:r w:rsidR="00CB1622" w:rsidRPr="00901FE2">
              <w:rPr>
                <w:rFonts w:ascii="Times New Roman" w:hAnsi="Times New Roman" w:cs="Times New Roman"/>
              </w:rPr>
              <w:t>находить среди предложенных вариантов вопросы, на которые можно/нельзя найти ответы в прочитанном тексте</w:t>
            </w:r>
            <w:r w:rsidRPr="00901FE2">
              <w:rPr>
                <w:rFonts w:ascii="Times New Roman" w:hAnsi="Times New Roman" w:cs="Times New Roman"/>
              </w:rPr>
              <w:t>;</w:t>
            </w:r>
          </w:p>
          <w:p w:rsidR="00CB1622" w:rsidRPr="00901FE2" w:rsidRDefault="00CB1622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задавать вопросы по содержанию прочитанного;</w:t>
            </w:r>
          </w:p>
          <w:p w:rsidR="00CB1622" w:rsidRPr="00901FE2" w:rsidRDefault="00CB1622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сравнивать тексты;</w:t>
            </w:r>
          </w:p>
          <w:p w:rsidR="00CB1622" w:rsidRPr="00901FE2" w:rsidRDefault="00CB1622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сведения, которые удивили;</w:t>
            </w:r>
          </w:p>
          <w:p w:rsidR="00AC0A16" w:rsidRPr="00901FE2" w:rsidRDefault="00CB1622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составлять речевое высказывание в письменной форме.</w:t>
            </w: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2F0A2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3B1116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Бобры-строители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CE25A3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Диаметр, длина окружности, решение практических задач.</w:t>
            </w:r>
          </w:p>
        </w:tc>
        <w:tc>
          <w:tcPr>
            <w:tcW w:w="5145" w:type="dxa"/>
            <w:shd w:val="clear" w:color="auto" w:fill="auto"/>
          </w:tcPr>
          <w:p w:rsidR="005153F1" w:rsidRPr="00901FE2" w:rsidRDefault="005153F1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D20A1E" w:rsidRPr="00901FE2">
              <w:rPr>
                <w:rFonts w:ascii="Times New Roman" w:hAnsi="Times New Roman" w:cs="Times New Roman"/>
              </w:rPr>
              <w:t xml:space="preserve"> Иметь представление о диаметре окружности;</w:t>
            </w:r>
          </w:p>
          <w:p w:rsidR="005153F1" w:rsidRPr="00901FE2" w:rsidRDefault="005153F1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D20A1E" w:rsidRPr="00901FE2">
              <w:rPr>
                <w:rFonts w:ascii="Times New Roman" w:hAnsi="Times New Roman" w:cs="Times New Roman"/>
              </w:rPr>
              <w:t xml:space="preserve"> анализировать данные таблицы, устанавливая закономерности её заполнения;</w:t>
            </w:r>
          </w:p>
          <w:p w:rsidR="005153F1" w:rsidRPr="00901FE2" w:rsidRDefault="005153F1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D20A1E" w:rsidRPr="00901FE2">
              <w:rPr>
                <w:rFonts w:ascii="Times New Roman" w:hAnsi="Times New Roman" w:cs="Times New Roman"/>
              </w:rPr>
              <w:t xml:space="preserve"> находить приблизительное значение диаметра ок</w:t>
            </w:r>
            <w:r w:rsidR="00CC2AAB" w:rsidRPr="00901FE2">
              <w:rPr>
                <w:rFonts w:ascii="Times New Roman" w:hAnsi="Times New Roman" w:cs="Times New Roman"/>
              </w:rPr>
              <w:t>ружности, зная длину окружности</w:t>
            </w:r>
            <w:r w:rsidR="00D20A1E" w:rsidRPr="00901FE2">
              <w:rPr>
                <w:rFonts w:ascii="Times New Roman" w:hAnsi="Times New Roman" w:cs="Times New Roman"/>
              </w:rPr>
              <w:t>;</w:t>
            </w:r>
          </w:p>
          <w:p w:rsidR="005153F1" w:rsidRPr="00901FE2" w:rsidRDefault="005153F1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D20A1E" w:rsidRPr="00901FE2">
              <w:rPr>
                <w:rFonts w:ascii="Times New Roman" w:hAnsi="Times New Roman" w:cs="Times New Roman"/>
              </w:rPr>
              <w:t xml:space="preserve"> заменять умножение </w:t>
            </w:r>
            <w:r w:rsidR="00CE25A3" w:rsidRPr="00901FE2">
              <w:rPr>
                <w:rFonts w:ascii="Times New Roman" w:hAnsi="Times New Roman" w:cs="Times New Roman"/>
              </w:rPr>
              <w:t>сложением одинаковых слагаемых</w:t>
            </w:r>
            <w:r w:rsidR="00D20A1E" w:rsidRPr="00901FE2">
              <w:rPr>
                <w:rFonts w:ascii="Times New Roman" w:hAnsi="Times New Roman" w:cs="Times New Roman"/>
              </w:rPr>
              <w:t>;</w:t>
            </w:r>
          </w:p>
          <w:p w:rsidR="00AC0A16" w:rsidRPr="00901FE2" w:rsidRDefault="005153F1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CE25A3" w:rsidRPr="00901FE2">
              <w:rPr>
                <w:rFonts w:ascii="Times New Roman" w:hAnsi="Times New Roman" w:cs="Times New Roman"/>
              </w:rPr>
              <w:t xml:space="preserve"> выбирать нужные для проведения измерений инструменты;</w:t>
            </w:r>
          </w:p>
          <w:p w:rsidR="00CE25A3" w:rsidRPr="00901FE2" w:rsidRDefault="00CE25A3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работать с чертежом;</w:t>
            </w:r>
          </w:p>
          <w:p w:rsidR="00CE25A3" w:rsidRPr="00901FE2" w:rsidRDefault="00CE25A3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решать логические задачи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  <w:p w:rsidR="00BD5980" w:rsidRPr="00901FE2" w:rsidRDefault="00BD5980" w:rsidP="002F0A27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BD5980" w:rsidRPr="00901FE2" w:rsidRDefault="00BD5980" w:rsidP="002F0A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2F0A2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  <w:lang w:val="en-US"/>
              </w:rPr>
              <w:lastRenderedPageBreak/>
              <w:t>31</w:t>
            </w:r>
          </w:p>
        </w:tc>
        <w:tc>
          <w:tcPr>
            <w:tcW w:w="1571" w:type="dxa"/>
            <w:shd w:val="clear" w:color="auto" w:fill="auto"/>
          </w:tcPr>
          <w:p w:rsidR="003B1116" w:rsidRPr="00901FE2" w:rsidRDefault="003B1116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 xml:space="preserve">Такие </w:t>
            </w:r>
          </w:p>
          <w:p w:rsidR="00AC0A16" w:rsidRPr="00901FE2" w:rsidRDefault="003B1116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901FE2">
              <w:rPr>
                <w:rFonts w:ascii="Times New Roman" w:hAnsi="Times New Roman" w:cs="Times New Roman"/>
              </w:rPr>
              <w:t>разные</w:t>
            </w:r>
            <w:proofErr w:type="gramEnd"/>
            <w:r w:rsidRPr="00901FE2">
              <w:rPr>
                <w:rFonts w:ascii="Times New Roman" w:hAnsi="Times New Roman" w:cs="Times New Roman"/>
              </w:rPr>
              <w:t xml:space="preserve"> деньги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0367C7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Валюта, курс для обмена валюты, деньги разных стран</w:t>
            </w:r>
            <w:r w:rsidR="00CC2AAB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5153F1" w:rsidRPr="00901FE2" w:rsidRDefault="005153F1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CC2AAB" w:rsidRPr="00901FE2">
              <w:rPr>
                <w:rFonts w:ascii="Times New Roman" w:hAnsi="Times New Roman" w:cs="Times New Roman"/>
              </w:rPr>
              <w:t xml:space="preserve"> Иметь представление о валюте </w:t>
            </w:r>
            <w:r w:rsidR="00137F9D" w:rsidRPr="00901FE2">
              <w:rPr>
                <w:rFonts w:ascii="Times New Roman" w:hAnsi="Times New Roman" w:cs="Times New Roman"/>
              </w:rPr>
              <w:t>как националь</w:t>
            </w:r>
            <w:r w:rsidR="00CC2AAB" w:rsidRPr="00901FE2">
              <w:rPr>
                <w:rFonts w:ascii="Times New Roman" w:hAnsi="Times New Roman" w:cs="Times New Roman"/>
              </w:rPr>
              <w:t>ной денежной единице;</w:t>
            </w:r>
          </w:p>
          <w:p w:rsidR="005153F1" w:rsidRPr="00901FE2" w:rsidRDefault="005153F1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137F9D" w:rsidRPr="00901FE2">
              <w:rPr>
                <w:rFonts w:ascii="Times New Roman" w:hAnsi="Times New Roman" w:cs="Times New Roman"/>
              </w:rPr>
              <w:t xml:space="preserve"> находить необходимую информацию в текс</w:t>
            </w:r>
            <w:r w:rsidR="00826E6B" w:rsidRPr="00901FE2">
              <w:rPr>
                <w:rFonts w:ascii="Times New Roman" w:hAnsi="Times New Roman" w:cs="Times New Roman"/>
              </w:rPr>
              <w:t>те и на иллюстрациях к заданиям;</w:t>
            </w:r>
          </w:p>
          <w:p w:rsidR="005153F1" w:rsidRPr="00901FE2" w:rsidRDefault="005153F1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137F9D" w:rsidRPr="00901FE2">
              <w:rPr>
                <w:rFonts w:ascii="Times New Roman" w:hAnsi="Times New Roman" w:cs="Times New Roman"/>
              </w:rPr>
              <w:t xml:space="preserve"> устанавливать принадлежность денежной единицы стране;</w:t>
            </w:r>
          </w:p>
          <w:p w:rsidR="00AC0A16" w:rsidRPr="00901FE2" w:rsidRDefault="005153F1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137F9D" w:rsidRPr="00901FE2">
              <w:rPr>
                <w:rFonts w:ascii="Times New Roman" w:hAnsi="Times New Roman" w:cs="Times New Roman"/>
              </w:rPr>
              <w:t xml:space="preserve"> иметь представление о банковской операции «обмен валюты».</w:t>
            </w:r>
          </w:p>
          <w:p w:rsidR="00BD5980" w:rsidRPr="00901FE2" w:rsidRDefault="00BD5980" w:rsidP="002F0A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2F0A27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901FE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3B1116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Материал для плотин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0367C7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Строение древесины дерева, опре</w:t>
            </w:r>
            <w:r w:rsidR="008A5428" w:rsidRPr="00901FE2">
              <w:rPr>
                <w:rFonts w:ascii="Times New Roman" w:hAnsi="Times New Roman" w:cs="Times New Roman"/>
              </w:rPr>
              <w:t>деление</w:t>
            </w:r>
            <w:r w:rsidRPr="00901FE2">
              <w:rPr>
                <w:rFonts w:ascii="Times New Roman" w:hAnsi="Times New Roman" w:cs="Times New Roman"/>
              </w:rPr>
              <w:t xml:space="preserve"> возраста дерева.</w:t>
            </w:r>
          </w:p>
        </w:tc>
        <w:tc>
          <w:tcPr>
            <w:tcW w:w="5145" w:type="dxa"/>
            <w:shd w:val="clear" w:color="auto" w:fill="auto"/>
          </w:tcPr>
          <w:p w:rsidR="00137F9D" w:rsidRPr="00901FE2" w:rsidRDefault="00137F9D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Иметь представление о составе древесины</w:t>
            </w:r>
          </w:p>
          <w:p w:rsidR="00137F9D" w:rsidRPr="00901FE2" w:rsidRDefault="00137F9D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проводить простейшие опыты по изучению свойств древесины разных пород деревьев;</w:t>
            </w:r>
          </w:p>
          <w:p w:rsidR="00137F9D" w:rsidRPr="00901FE2" w:rsidRDefault="00137F9D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делать выводы по результатам проведенных наблюдений и опытов;</w:t>
            </w:r>
          </w:p>
          <w:p w:rsidR="00AC0A16" w:rsidRPr="00901FE2" w:rsidRDefault="00137F9D" w:rsidP="002F0A2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понимать и объяснять, что такое твёрдые и мягкие породы деревьев.</w:t>
            </w:r>
          </w:p>
          <w:p w:rsidR="00BD5980" w:rsidRPr="00901FE2" w:rsidRDefault="00BD5980" w:rsidP="002F0A2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901FE2">
              <w:rPr>
                <w:rFonts w:ascii="Times New Roman" w:hAnsi="Times New Roman" w:cs="Times New Roman"/>
                <w:bCs/>
              </w:rPr>
              <w:t>3</w:t>
            </w:r>
            <w:r w:rsidRPr="00901FE2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01FE2">
              <w:rPr>
                <w:rFonts w:ascii="Times New Roman" w:hAnsi="Times New Roman" w:cs="Times New Roman"/>
                <w:bCs/>
              </w:rPr>
              <w:t>Позвоночные животные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Рыбы, птицы, рептилии, амфибии, млекопитающие</w:t>
            </w:r>
            <w:r w:rsidR="008A5428" w:rsidRPr="00901FE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45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Называть группы позвоночных животных;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называть признаки пяти групп позвоночных животных;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определять название животного по описанию;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выбирать признаки земноводного животного;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выбирать утверждения, которые описывают признаки животного;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lastRenderedPageBreak/>
              <w:t>– выбирать вопросы, на которые нельзя найти ответы в тексте;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составить описание внешнего вида рыбы с указанием признаков этого животного;</w:t>
            </w:r>
          </w:p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 рассуждать об открытии, сделанном на занятии.</w:t>
            </w:r>
          </w:p>
        </w:tc>
      </w:tr>
      <w:tr w:rsidR="00AC0A16" w:rsidRPr="00901FE2" w:rsidTr="009F4674">
        <w:trPr>
          <w:jc w:val="center"/>
        </w:trPr>
        <w:tc>
          <w:tcPr>
            <w:tcW w:w="540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01FE2">
              <w:rPr>
                <w:rFonts w:ascii="Times New Roman" w:hAnsi="Times New Roman" w:cs="Times New Roman"/>
                <w:bCs/>
              </w:rPr>
              <w:lastRenderedPageBreak/>
              <w:t>34</w:t>
            </w:r>
          </w:p>
        </w:tc>
        <w:tc>
          <w:tcPr>
            <w:tcW w:w="1571" w:type="dxa"/>
            <w:shd w:val="clear" w:color="auto" w:fill="auto"/>
          </w:tcPr>
          <w:p w:rsidR="00AC0A16" w:rsidRPr="00901FE2" w:rsidRDefault="003B1116" w:rsidP="009F4674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901FE2">
              <w:rPr>
                <w:rFonts w:ascii="Times New Roman" w:hAnsi="Times New Roman" w:cs="Times New Roman"/>
                <w:bCs/>
              </w:rPr>
              <w:t>Встреча друзей</w:t>
            </w:r>
          </w:p>
        </w:tc>
        <w:tc>
          <w:tcPr>
            <w:tcW w:w="2284" w:type="dxa"/>
            <w:shd w:val="clear" w:color="auto" w:fill="auto"/>
          </w:tcPr>
          <w:p w:rsidR="00AC0A16" w:rsidRPr="00901FE2" w:rsidRDefault="00AC0A16" w:rsidP="009F467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45" w:type="dxa"/>
            <w:shd w:val="clear" w:color="auto" w:fill="auto"/>
          </w:tcPr>
          <w:p w:rsidR="005153F1" w:rsidRPr="00901FE2" w:rsidRDefault="005153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137F9D" w:rsidRPr="00901FE2">
              <w:rPr>
                <w:rFonts w:ascii="Times New Roman" w:hAnsi="Times New Roman" w:cs="Times New Roman"/>
              </w:rPr>
              <w:t xml:space="preserve"> Находить необходимую информацию в тексте задания;</w:t>
            </w:r>
          </w:p>
          <w:p w:rsidR="005153F1" w:rsidRPr="00901FE2" w:rsidRDefault="005153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137F9D" w:rsidRPr="00901FE2">
              <w:rPr>
                <w:rFonts w:ascii="Times New Roman" w:hAnsi="Times New Roman" w:cs="Times New Roman"/>
              </w:rPr>
              <w:t xml:space="preserve"> </w:t>
            </w:r>
            <w:r w:rsidR="00137F9D" w:rsidRPr="00901FE2">
              <w:rPr>
                <w:rFonts w:ascii="Times New Roman" w:hAnsi="Times New Roman" w:cs="Times New Roman"/>
                <w:spacing w:val="-4"/>
              </w:rPr>
              <w:t>понимать</w:t>
            </w:r>
            <w:r w:rsidR="008A5428" w:rsidRPr="00901FE2">
              <w:rPr>
                <w:rFonts w:ascii="Times New Roman" w:hAnsi="Times New Roman" w:cs="Times New Roman"/>
                <w:spacing w:val="-4"/>
              </w:rPr>
              <w:t>,</w:t>
            </w:r>
            <w:r w:rsidR="00137F9D" w:rsidRPr="00901FE2">
              <w:rPr>
                <w:rFonts w:ascii="Times New Roman" w:hAnsi="Times New Roman" w:cs="Times New Roman"/>
                <w:spacing w:val="-4"/>
              </w:rPr>
              <w:t xml:space="preserve"> что такое «валюта», «курс рубля», «кредит», «банковский вклад», «процент по вкладу»;</w:t>
            </w:r>
          </w:p>
          <w:p w:rsidR="005153F1" w:rsidRPr="00901FE2" w:rsidRDefault="005153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137F9D" w:rsidRPr="00901FE2">
              <w:rPr>
                <w:rFonts w:ascii="Times New Roman" w:hAnsi="Times New Roman" w:cs="Times New Roman"/>
              </w:rPr>
              <w:t xml:space="preserve"> анализировать и дополнять недостающие в таблице данные;</w:t>
            </w:r>
          </w:p>
          <w:p w:rsidR="00AC0A16" w:rsidRPr="00901FE2" w:rsidRDefault="005153F1" w:rsidP="009F467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FE2">
              <w:rPr>
                <w:rFonts w:ascii="Times New Roman" w:hAnsi="Times New Roman" w:cs="Times New Roman"/>
              </w:rPr>
              <w:t>–</w:t>
            </w:r>
            <w:r w:rsidR="008A5428" w:rsidRPr="00901FE2">
              <w:rPr>
                <w:rFonts w:ascii="Times New Roman" w:hAnsi="Times New Roman" w:cs="Times New Roman"/>
              </w:rPr>
              <w:t xml:space="preserve"> выполнять письменное </w:t>
            </w:r>
            <w:r w:rsidR="00137F9D" w:rsidRPr="00901FE2">
              <w:rPr>
                <w:rFonts w:ascii="Times New Roman" w:hAnsi="Times New Roman" w:cs="Times New Roman"/>
              </w:rPr>
              <w:t>и у</w:t>
            </w:r>
            <w:r w:rsidR="008A5428" w:rsidRPr="00901FE2">
              <w:rPr>
                <w:rFonts w:ascii="Times New Roman" w:hAnsi="Times New Roman" w:cs="Times New Roman"/>
              </w:rPr>
              <w:t xml:space="preserve">стное сложение чисел в пределах </w:t>
            </w:r>
            <w:r w:rsidR="00137F9D" w:rsidRPr="00901FE2">
              <w:rPr>
                <w:rFonts w:ascii="Times New Roman" w:hAnsi="Times New Roman" w:cs="Times New Roman"/>
              </w:rPr>
              <w:t>1000.</w:t>
            </w:r>
          </w:p>
        </w:tc>
      </w:tr>
    </w:tbl>
    <w:p w:rsidR="0000709A" w:rsidRPr="00901FE2" w:rsidRDefault="0000709A" w:rsidP="0000709A"/>
    <w:p w:rsidR="00420067" w:rsidRPr="00901FE2" w:rsidRDefault="00420067" w:rsidP="0000709A"/>
    <w:p w:rsidR="00560B70" w:rsidRPr="00901FE2" w:rsidRDefault="00560B70" w:rsidP="0000709A">
      <w:pPr>
        <w:sectPr w:rsidR="00560B70" w:rsidRPr="00901FE2" w:rsidSect="0000709A">
          <w:pgSz w:w="11907" w:h="8392" w:orient="landscape" w:code="11"/>
          <w:pgMar w:top="1134" w:right="1134" w:bottom="1134" w:left="1134" w:header="709" w:footer="709" w:gutter="0"/>
          <w:cols w:space="708"/>
          <w:docGrid w:linePitch="360"/>
        </w:sectPr>
      </w:pPr>
    </w:p>
    <w:p w:rsidR="00073F06" w:rsidRPr="00901FE2" w:rsidRDefault="00073F06" w:rsidP="00073F06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01FE2">
        <w:rPr>
          <w:rFonts w:ascii="Times New Roman" w:hAnsi="Times New Roman" w:cs="Times New Roman"/>
          <w:b/>
          <w:sz w:val="20"/>
          <w:szCs w:val="20"/>
        </w:rPr>
        <w:lastRenderedPageBreak/>
        <w:t>Серия «Учение с увлечением»</w:t>
      </w:r>
    </w:p>
    <w:p w:rsidR="00073F06" w:rsidRPr="00901FE2" w:rsidRDefault="00073F06" w:rsidP="00073F06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073F06" w:rsidRPr="00901FE2" w:rsidRDefault="00073F06" w:rsidP="00073F06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b/>
          <w:sz w:val="20"/>
        </w:rPr>
      </w:pPr>
      <w:r w:rsidRPr="00901FE2">
        <w:rPr>
          <w:rFonts w:ascii="Times New Roman" w:hAnsi="Times New Roman" w:cs="Times New Roman"/>
          <w:b/>
          <w:sz w:val="20"/>
        </w:rPr>
        <w:t>Авторы-составители</w:t>
      </w:r>
    </w:p>
    <w:p w:rsidR="00073F06" w:rsidRPr="00901FE2" w:rsidRDefault="00073F06" w:rsidP="00073F06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20"/>
        </w:rPr>
      </w:pPr>
      <w:r w:rsidRPr="00901FE2">
        <w:rPr>
          <w:rFonts w:ascii="Times New Roman" w:hAnsi="Times New Roman" w:cs="Times New Roman"/>
          <w:b/>
          <w:sz w:val="20"/>
        </w:rPr>
        <w:t xml:space="preserve">Буряк </w:t>
      </w:r>
      <w:r w:rsidRPr="00901FE2">
        <w:rPr>
          <w:rFonts w:ascii="Times New Roman" w:hAnsi="Times New Roman" w:cs="Times New Roman"/>
          <w:sz w:val="20"/>
        </w:rPr>
        <w:t xml:space="preserve">Мария Викторовна, </w:t>
      </w:r>
      <w:r w:rsidRPr="00901FE2">
        <w:rPr>
          <w:rFonts w:ascii="Times New Roman" w:hAnsi="Times New Roman" w:cs="Times New Roman"/>
          <w:b/>
          <w:sz w:val="20"/>
        </w:rPr>
        <w:t>Шейкина</w:t>
      </w:r>
      <w:r w:rsidRPr="00901FE2">
        <w:rPr>
          <w:rFonts w:ascii="Times New Roman" w:hAnsi="Times New Roman" w:cs="Times New Roman"/>
          <w:sz w:val="20"/>
        </w:rPr>
        <w:t xml:space="preserve"> Светлана Анатольевна</w:t>
      </w:r>
    </w:p>
    <w:p w:rsidR="00073F06" w:rsidRPr="00901FE2" w:rsidRDefault="00073F06" w:rsidP="00073F06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</w:rPr>
      </w:pPr>
    </w:p>
    <w:p w:rsidR="00073F06" w:rsidRPr="00901FE2" w:rsidRDefault="00073F06" w:rsidP="00073F06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901FE2">
        <w:rPr>
          <w:rFonts w:ascii="Times New Roman" w:hAnsi="Times New Roman" w:cs="Times New Roman"/>
          <w:b/>
          <w:caps/>
          <w:sz w:val="24"/>
          <w:szCs w:val="24"/>
        </w:rPr>
        <w:t>Функциональная грамотность</w:t>
      </w:r>
    </w:p>
    <w:p w:rsidR="00073F06" w:rsidRPr="00901FE2" w:rsidRDefault="00073F06" w:rsidP="00073F06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  <w:sz w:val="12"/>
          <w:szCs w:val="12"/>
        </w:rPr>
      </w:pPr>
    </w:p>
    <w:p w:rsidR="00073F06" w:rsidRPr="00901FE2" w:rsidRDefault="00073F06" w:rsidP="00073F06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901FE2">
        <w:rPr>
          <w:rFonts w:ascii="Times New Roman" w:hAnsi="Times New Roman" w:cs="Times New Roman"/>
          <w:b/>
          <w:caps/>
        </w:rPr>
        <w:t>2 класс</w:t>
      </w:r>
    </w:p>
    <w:p w:rsidR="00073F06" w:rsidRPr="00901FE2" w:rsidRDefault="00073F06" w:rsidP="00073F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3F06" w:rsidRPr="00901FE2" w:rsidRDefault="00073F06" w:rsidP="00073F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3F06" w:rsidRPr="00901FE2" w:rsidRDefault="00073F06" w:rsidP="00073F06">
      <w:pPr>
        <w:spacing w:line="240" w:lineRule="auto"/>
        <w:contextualSpacing/>
        <w:jc w:val="center"/>
        <w:rPr>
          <w:rFonts w:ascii="Times New Roman" w:hAnsi="Times New Roman" w:cs="Times New Roman"/>
          <w:smallCaps/>
          <w:sz w:val="20"/>
          <w:szCs w:val="20"/>
        </w:rPr>
      </w:pPr>
      <w:r w:rsidRPr="00901FE2">
        <w:rPr>
          <w:rFonts w:ascii="Times New Roman" w:hAnsi="Times New Roman" w:cs="Times New Roman"/>
          <w:caps/>
          <w:sz w:val="20"/>
          <w:szCs w:val="20"/>
        </w:rPr>
        <w:t>Программа внеурочной деятельности</w:t>
      </w:r>
    </w:p>
    <w:p w:rsidR="00073F06" w:rsidRPr="00901FE2" w:rsidRDefault="00073F06" w:rsidP="00073F06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073F06" w:rsidRPr="00901FE2" w:rsidRDefault="00073F06" w:rsidP="00073F06">
      <w:pPr>
        <w:pStyle w:val="a3"/>
        <w:spacing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20"/>
          <w:szCs w:val="20"/>
        </w:rPr>
      </w:pPr>
      <w:r w:rsidRPr="00901FE2">
        <w:rPr>
          <w:color w:val="000000"/>
          <w:sz w:val="20"/>
          <w:szCs w:val="20"/>
        </w:rPr>
        <w:t>Ответственная за выпуск</w:t>
      </w:r>
      <w:r w:rsidRPr="00901FE2">
        <w:rPr>
          <w:b/>
          <w:color w:val="000000"/>
          <w:sz w:val="20"/>
          <w:szCs w:val="20"/>
        </w:rPr>
        <w:t xml:space="preserve"> </w:t>
      </w:r>
      <w:r w:rsidRPr="00901FE2">
        <w:rPr>
          <w:i/>
          <w:color w:val="000000"/>
          <w:sz w:val="20"/>
          <w:szCs w:val="20"/>
        </w:rPr>
        <w:t>М.С. Умнова</w:t>
      </w: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color w:val="000000"/>
          <w:sz w:val="20"/>
          <w:szCs w:val="20"/>
        </w:rPr>
      </w:pPr>
      <w:r w:rsidRPr="00901FE2">
        <w:rPr>
          <w:color w:val="000000"/>
          <w:sz w:val="20"/>
          <w:szCs w:val="20"/>
        </w:rPr>
        <w:t xml:space="preserve">Корректор </w:t>
      </w:r>
      <w:r w:rsidRPr="00901FE2">
        <w:rPr>
          <w:i/>
          <w:iCs/>
          <w:color w:val="000000"/>
          <w:sz w:val="20"/>
          <w:szCs w:val="20"/>
        </w:rPr>
        <w:t>Н.М. Рыжкова</w:t>
      </w: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20"/>
          <w:szCs w:val="20"/>
        </w:rPr>
      </w:pPr>
      <w:r w:rsidRPr="00901FE2">
        <w:rPr>
          <w:color w:val="000000"/>
          <w:sz w:val="20"/>
          <w:szCs w:val="20"/>
        </w:rPr>
        <w:t>Компьютерная верстка</w:t>
      </w:r>
      <w:r w:rsidRPr="00901FE2">
        <w:rPr>
          <w:b/>
          <w:color w:val="000000"/>
          <w:sz w:val="20"/>
          <w:szCs w:val="20"/>
        </w:rPr>
        <w:t xml:space="preserve"> </w:t>
      </w:r>
      <w:r w:rsidRPr="00901FE2">
        <w:rPr>
          <w:bCs/>
          <w:i/>
          <w:iCs/>
          <w:color w:val="000000"/>
          <w:sz w:val="20"/>
          <w:szCs w:val="20"/>
        </w:rPr>
        <w:t>Ж.В. Быстровой</w:t>
      </w: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Cs/>
          <w:i/>
          <w:iCs/>
          <w:color w:val="000000"/>
          <w:sz w:val="20"/>
          <w:szCs w:val="20"/>
        </w:rPr>
      </w:pPr>
      <w:r w:rsidRPr="00901FE2">
        <w:rPr>
          <w:bCs/>
          <w:color w:val="000000"/>
          <w:sz w:val="20"/>
          <w:szCs w:val="20"/>
        </w:rPr>
        <w:t xml:space="preserve">Дизайн обложки </w:t>
      </w:r>
      <w:r w:rsidRPr="00901FE2">
        <w:rPr>
          <w:bCs/>
          <w:i/>
          <w:iCs/>
          <w:color w:val="000000"/>
          <w:sz w:val="20"/>
          <w:szCs w:val="20"/>
        </w:rPr>
        <w:t>Н.А. Поляковой</w:t>
      </w: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16"/>
          <w:szCs w:val="16"/>
        </w:rPr>
      </w:pP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16"/>
          <w:szCs w:val="16"/>
        </w:rPr>
      </w:pP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16"/>
          <w:szCs w:val="16"/>
        </w:rPr>
      </w:pPr>
    </w:p>
    <w:p w:rsidR="00073F06" w:rsidRPr="00901FE2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8"/>
          <w:szCs w:val="18"/>
        </w:rPr>
      </w:pP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>Сайт издательства «ПЛАНЕТА»</w:t>
      </w:r>
    </w:p>
    <w:p w:rsidR="00073F06" w:rsidRPr="00901FE2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8"/>
          <w:szCs w:val="18"/>
          <w:u w:val="single"/>
        </w:rPr>
      </w:pP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u w:val="single"/>
          <w:lang w:val="en-US"/>
        </w:rPr>
        <w:t>http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u w:val="single"/>
        </w:rPr>
        <w:t>://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u w:val="single"/>
          <w:lang w:val="en-US"/>
        </w:rPr>
        <w:t>www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u w:val="single"/>
        </w:rPr>
        <w:t xml:space="preserve">. 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u w:val="single"/>
          <w:lang w:val="en-US"/>
        </w:rPr>
        <w:t>planeta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u w:val="single"/>
        </w:rPr>
        <w:t>-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u w:val="single"/>
          <w:lang w:val="en-US"/>
        </w:rPr>
        <w:t>kniga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u w:val="single"/>
        </w:rPr>
        <w:t>.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u w:val="single"/>
          <w:lang w:val="en-US"/>
        </w:rPr>
        <w:t>ru</w:t>
      </w:r>
    </w:p>
    <w:p w:rsidR="00073F06" w:rsidRPr="00901FE2" w:rsidRDefault="00073F06" w:rsidP="00073F06">
      <w:pPr>
        <w:spacing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073F06" w:rsidRPr="00901FE2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8"/>
          <w:szCs w:val="18"/>
        </w:rPr>
      </w:pP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>Оптовую реализацию пособий издательства «Планета»</w:t>
      </w:r>
    </w:p>
    <w:p w:rsidR="00073F06" w:rsidRPr="00901FE2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8"/>
          <w:szCs w:val="18"/>
        </w:rPr>
      </w:pP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>осуществляет Межрегиональный центр «ГЛОБУС»:</w:t>
      </w:r>
    </w:p>
    <w:p w:rsidR="00073F06" w:rsidRPr="00901FE2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8"/>
          <w:szCs w:val="18"/>
        </w:rPr>
      </w:pP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>г. Москва, ул. Угличская, 12, корп. 1</w:t>
      </w:r>
    </w:p>
    <w:p w:rsidR="00073F06" w:rsidRPr="00DB08D5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</w:pP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>тел</w:t>
      </w:r>
      <w:r w:rsidRPr="00DB08D5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.: 8(495) 988-72-83 (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>многоканальный</w:t>
      </w:r>
      <w:r w:rsidRPr="00DB08D5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)</w:t>
      </w:r>
    </w:p>
    <w:p w:rsidR="00073F06" w:rsidRPr="00DB08D5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</w:pP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http</w:t>
      </w:r>
      <w:r w:rsidRPr="00DB08D5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://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www</w:t>
      </w:r>
      <w:r w:rsidRPr="00DB08D5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 xml:space="preserve">. 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globus</w:t>
      </w:r>
      <w:r w:rsidRPr="00DB08D5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-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kniga</w:t>
      </w:r>
      <w:r w:rsidRPr="00DB08D5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.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  <w:t>ru</w:t>
      </w:r>
    </w:p>
    <w:p w:rsidR="00073F06" w:rsidRPr="00901FE2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8"/>
          <w:szCs w:val="18"/>
          <w:lang w:val="en-US"/>
        </w:rPr>
      </w:pPr>
      <w:r w:rsidRPr="00901FE2">
        <w:rPr>
          <w:rFonts w:ascii="Times New Roman" w:hAnsi="Times New Roman" w:cs="Times New Roman"/>
          <w:b/>
          <w:bCs/>
          <w:noProof/>
          <w:sz w:val="18"/>
          <w:szCs w:val="18"/>
          <w:lang w:val="it-IT"/>
        </w:rPr>
        <w:t>e-mail: globus@globus-kniga.ru</w:t>
      </w:r>
    </w:p>
    <w:p w:rsidR="00073F06" w:rsidRPr="00901FE2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0"/>
          <w:szCs w:val="10"/>
          <w:lang w:val="en-US"/>
        </w:rPr>
      </w:pPr>
    </w:p>
    <w:p w:rsidR="00073F06" w:rsidRPr="00901FE2" w:rsidRDefault="00073F06" w:rsidP="00073F06">
      <w:pPr>
        <w:spacing w:line="240" w:lineRule="auto"/>
        <w:jc w:val="center"/>
        <w:rPr>
          <w:rFonts w:ascii="Times New Roman" w:hAnsi="Times New Roman" w:cs="Times New Roman"/>
          <w:b/>
          <w:bCs/>
          <w:noProof/>
          <w:sz w:val="19"/>
          <w:szCs w:val="19"/>
        </w:rPr>
      </w:pP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Более подробная информация о приобретении </w:t>
      </w:r>
      <w:r w:rsidR="00E85A6D">
        <w:rPr>
          <w:rFonts w:ascii="Times New Roman" w:hAnsi="Times New Roman" w:cs="Times New Roman"/>
          <w:b/>
          <w:bCs/>
          <w:noProof/>
          <w:sz w:val="18"/>
          <w:szCs w:val="18"/>
        </w:rPr>
        <w:t>продукции</w:t>
      </w:r>
      <w:r w:rsidR="00E85A6D">
        <w:rPr>
          <w:rFonts w:ascii="Times New Roman" w:hAnsi="Times New Roman" w:cs="Times New Roman"/>
          <w:b/>
          <w:bCs/>
          <w:noProof/>
          <w:sz w:val="18"/>
          <w:szCs w:val="18"/>
        </w:rPr>
        <w:br/>
        <w:t xml:space="preserve">издательства «Планета» 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>на официальном</w:t>
      </w:r>
      <w:r w:rsidR="00E85A6D">
        <w:rPr>
          <w:rFonts w:ascii="Times New Roman" w:hAnsi="Times New Roman" w:cs="Times New Roman"/>
          <w:b/>
          <w:bCs/>
          <w:noProof/>
          <w:sz w:val="18"/>
          <w:szCs w:val="18"/>
        </w:rPr>
        <w:t xml:space="preserve"> сайте</w:t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>:</w:t>
      </w:r>
      <w:r w:rsidR="00E85A6D">
        <w:rPr>
          <w:rFonts w:ascii="Times New Roman" w:hAnsi="Times New Roman" w:cs="Times New Roman"/>
          <w:b/>
          <w:bCs/>
          <w:noProof/>
          <w:sz w:val="18"/>
          <w:szCs w:val="18"/>
        </w:rPr>
        <w:br/>
      </w:r>
      <w:r w:rsidRPr="00901FE2">
        <w:rPr>
          <w:rFonts w:ascii="Times New Roman" w:hAnsi="Times New Roman" w:cs="Times New Roman"/>
          <w:b/>
          <w:bCs/>
          <w:noProof/>
          <w:sz w:val="18"/>
          <w:szCs w:val="18"/>
        </w:rPr>
        <w:t>http://www. planeta-kniga.ru (раздел «Где купить»)</w:t>
      </w: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16"/>
          <w:szCs w:val="16"/>
        </w:rPr>
      </w:pP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16"/>
          <w:szCs w:val="16"/>
        </w:rPr>
      </w:pPr>
    </w:p>
    <w:p w:rsidR="00073F06" w:rsidRPr="00901FE2" w:rsidRDefault="009D5E7B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16"/>
          <w:szCs w:val="16"/>
          <w:highlight w:val="lightGray"/>
        </w:rPr>
      </w:pPr>
      <w:r w:rsidRPr="00901FE2">
        <w:rPr>
          <w:noProof/>
          <w:color w:val="00000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22860</wp:posOffset>
            </wp:positionV>
            <wp:extent cx="387350" cy="320040"/>
            <wp:effectExtent l="0" t="0" r="0" b="0"/>
            <wp:wrapNone/>
            <wp:docPr id="380" name="Рисунок 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380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0109" b="53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F06" w:rsidRPr="00901FE2" w:rsidRDefault="00073F06" w:rsidP="00073F06">
      <w:pPr>
        <w:autoSpaceDE w:val="0"/>
        <w:autoSpaceDN w:val="0"/>
        <w:adjustRightInd w:val="0"/>
        <w:spacing w:line="240" w:lineRule="auto"/>
        <w:jc w:val="center"/>
        <w:textAlignment w:val="center"/>
        <w:rPr>
          <w:rFonts w:ascii="Times New Roman" w:hAnsi="Times New Roman" w:cs="Times New Roman"/>
          <w:sz w:val="16"/>
          <w:szCs w:val="16"/>
        </w:rPr>
      </w:pPr>
      <w:r w:rsidRPr="00901FE2">
        <w:rPr>
          <w:rFonts w:ascii="Times New Roman" w:hAnsi="Times New Roman" w:cs="Times New Roman"/>
          <w:sz w:val="16"/>
          <w:szCs w:val="16"/>
        </w:rPr>
        <w:t>Регистрационный номер декларации о соответствии:</w:t>
      </w: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16"/>
          <w:szCs w:val="16"/>
          <w:highlight w:val="lightGray"/>
        </w:rPr>
      </w:pPr>
      <w:r w:rsidRPr="00901FE2">
        <w:rPr>
          <w:color w:val="000000"/>
          <w:sz w:val="16"/>
          <w:szCs w:val="16"/>
        </w:rPr>
        <w:t>ЕАЭС N RU Д-RU.ГА05.В.01902/19</w:t>
      </w: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b/>
          <w:color w:val="000000"/>
          <w:sz w:val="16"/>
          <w:szCs w:val="16"/>
          <w:highlight w:val="lightGray"/>
        </w:rPr>
      </w:pP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color w:val="000000"/>
          <w:sz w:val="16"/>
          <w:szCs w:val="16"/>
        </w:rPr>
      </w:pP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color w:val="000000"/>
          <w:sz w:val="16"/>
          <w:szCs w:val="16"/>
        </w:rPr>
      </w:pP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color w:val="000000"/>
          <w:sz w:val="16"/>
          <w:szCs w:val="16"/>
        </w:rPr>
      </w:pP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color w:val="000000"/>
          <w:sz w:val="16"/>
          <w:szCs w:val="16"/>
        </w:rPr>
      </w:pPr>
    </w:p>
    <w:p w:rsidR="00073F06" w:rsidRPr="00901FE2" w:rsidRDefault="000E3C9A" w:rsidP="00073F06">
      <w:pPr>
        <w:pStyle w:val="af9"/>
        <w:tabs>
          <w:tab w:val="left" w:pos="360"/>
        </w:tabs>
        <w:ind w:firstLine="0"/>
        <w:jc w:val="center"/>
        <w:rPr>
          <w:color w:val="000000"/>
          <w:sz w:val="16"/>
          <w:szCs w:val="16"/>
        </w:rPr>
      </w:pPr>
      <w:r w:rsidRPr="00901FE2">
        <w:rPr>
          <w:color w:val="000000"/>
          <w:sz w:val="16"/>
          <w:szCs w:val="16"/>
        </w:rPr>
        <w:t xml:space="preserve">Подписано в печать </w:t>
      </w:r>
      <w:r w:rsidR="00E85A6D">
        <w:rPr>
          <w:color w:val="000000"/>
          <w:sz w:val="16"/>
          <w:szCs w:val="16"/>
        </w:rPr>
        <w:t>18</w:t>
      </w:r>
      <w:r w:rsidR="00073F06" w:rsidRPr="00901FE2">
        <w:rPr>
          <w:color w:val="000000"/>
          <w:sz w:val="16"/>
          <w:szCs w:val="16"/>
        </w:rPr>
        <w:t>.</w:t>
      </w:r>
      <w:r w:rsidR="00E85A6D">
        <w:rPr>
          <w:color w:val="000000"/>
          <w:sz w:val="16"/>
          <w:szCs w:val="16"/>
        </w:rPr>
        <w:t>10</w:t>
      </w:r>
      <w:r w:rsidR="00073F06" w:rsidRPr="00901FE2">
        <w:rPr>
          <w:color w:val="000000"/>
          <w:sz w:val="16"/>
          <w:szCs w:val="16"/>
        </w:rPr>
        <w:t>.21. Формат 60х84/16.</w:t>
      </w:r>
    </w:p>
    <w:p w:rsidR="00073F06" w:rsidRPr="00901FE2" w:rsidRDefault="00073F06" w:rsidP="00073F06">
      <w:pPr>
        <w:pStyle w:val="af9"/>
        <w:tabs>
          <w:tab w:val="left" w:pos="360"/>
        </w:tabs>
        <w:ind w:firstLine="0"/>
        <w:jc w:val="center"/>
        <w:rPr>
          <w:color w:val="000000"/>
          <w:sz w:val="16"/>
          <w:szCs w:val="16"/>
        </w:rPr>
      </w:pPr>
      <w:r w:rsidRPr="00901FE2">
        <w:rPr>
          <w:color w:val="000000"/>
          <w:sz w:val="16"/>
          <w:szCs w:val="16"/>
        </w:rPr>
        <w:t>Печать офсетная. Бумага офсетная. Гарнитура «Таймс».</w:t>
      </w:r>
    </w:p>
    <w:p w:rsidR="00073F06" w:rsidRPr="00901FE2" w:rsidRDefault="00073F06" w:rsidP="00073F06">
      <w:pPr>
        <w:tabs>
          <w:tab w:val="left" w:pos="660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901FE2">
        <w:rPr>
          <w:rFonts w:ascii="Times New Roman" w:hAnsi="Times New Roman" w:cs="Times New Roman"/>
          <w:sz w:val="16"/>
          <w:szCs w:val="16"/>
        </w:rPr>
        <w:t>Усл</w:t>
      </w:r>
      <w:proofErr w:type="spellEnd"/>
      <w:proofErr w:type="gramStart"/>
      <w:r w:rsidRPr="00901FE2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901FE2">
        <w:rPr>
          <w:rFonts w:ascii="Times New Roman" w:hAnsi="Times New Roman" w:cs="Times New Roman"/>
          <w:sz w:val="16"/>
          <w:szCs w:val="16"/>
        </w:rPr>
        <w:t>печ</w:t>
      </w:r>
      <w:proofErr w:type="spellEnd"/>
      <w:proofErr w:type="gramEnd"/>
      <w:r w:rsidRPr="00901FE2">
        <w:rPr>
          <w:rFonts w:ascii="Times New Roman" w:hAnsi="Times New Roman" w:cs="Times New Roman"/>
          <w:sz w:val="16"/>
          <w:szCs w:val="16"/>
        </w:rPr>
        <w:t>. л. 5,12. Заказ</w:t>
      </w:r>
    </w:p>
    <w:p w:rsidR="00A8458C" w:rsidRPr="00901FE2" w:rsidRDefault="009D5E7B" w:rsidP="00E85A6D">
      <w:pPr>
        <w:spacing w:line="240" w:lineRule="auto"/>
        <w:rPr>
          <w:rFonts w:ascii="Times New Roman" w:hAnsi="Times New Roman" w:cs="Times New Roman"/>
        </w:rPr>
      </w:pPr>
      <w:r w:rsidRPr="00901FE2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1664335</wp:posOffset>
                </wp:positionH>
                <wp:positionV relativeFrom="paragraph">
                  <wp:posOffset>264795</wp:posOffset>
                </wp:positionV>
                <wp:extent cx="457200" cy="457200"/>
                <wp:effectExtent l="0" t="0" r="0" b="0"/>
                <wp:wrapNone/>
                <wp:docPr id="1" name="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3ADBEB43" id=" 381" o:spid="_x0000_s1026" style="position:absolute;margin-left:131.05pt;margin-top:20.85pt;width:3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" stroked="f">
                <v:path arrowok="t"/>
              </v:oval>
            </w:pict>
          </mc:Fallback>
        </mc:AlternateContent>
      </w:r>
    </w:p>
    <w:sectPr w:rsidR="00A8458C" w:rsidRPr="00901FE2" w:rsidSect="00E35A78">
      <w:pgSz w:w="8392" w:h="11907" w:code="16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AC9" w:rsidRDefault="000E4AC9">
      <w:r>
        <w:separator/>
      </w:r>
    </w:p>
  </w:endnote>
  <w:endnote w:type="continuationSeparator" w:id="0">
    <w:p w:rsidR="000E4AC9" w:rsidRDefault="000E4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A8" w:rsidRDefault="00A10BA8" w:rsidP="0000709A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0BA8" w:rsidRDefault="00A10BA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A8" w:rsidRDefault="00A10BA8" w:rsidP="0000709A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DB08D5">
      <w:rPr>
        <w:rStyle w:val="af2"/>
        <w:noProof/>
      </w:rPr>
      <w:t>21</w:t>
    </w:r>
    <w:r>
      <w:rPr>
        <w:rStyle w:val="af2"/>
      </w:rPr>
      <w:fldChar w:fldCharType="end"/>
    </w:r>
  </w:p>
  <w:p w:rsidR="00A10BA8" w:rsidRDefault="00A10BA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AC9" w:rsidRDefault="000E4AC9">
      <w:r>
        <w:separator/>
      </w:r>
    </w:p>
  </w:footnote>
  <w:footnote w:type="continuationSeparator" w:id="0">
    <w:p w:rsidR="000E4AC9" w:rsidRDefault="000E4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0.95pt;height:10.95pt" o:bullet="t">
        <v:imagedata r:id="rId1" o:title="mso167F"/>
      </v:shape>
    </w:pict>
  </w:numPicBullet>
  <w:abstractNum w:abstractNumId="0">
    <w:nsid w:val="FFFFFF7C"/>
    <w:multiLevelType w:val="singleLevel"/>
    <w:tmpl w:val="07E891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4C2C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69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DC84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AEA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929C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268D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1C2C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5C8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D6B6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487E1F"/>
    <w:multiLevelType w:val="hybridMultilevel"/>
    <w:tmpl w:val="7C8C8F28"/>
    <w:lvl w:ilvl="0" w:tplc="81041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6906B1C"/>
    <w:multiLevelType w:val="hybridMultilevel"/>
    <w:tmpl w:val="9140C246"/>
    <w:lvl w:ilvl="0" w:tplc="AA8AEC42">
      <w:start w:val="1"/>
      <w:numFmt w:val="decimal"/>
      <w:lvlText w:val="%1."/>
      <w:lvlJc w:val="left"/>
      <w:pPr>
        <w:ind w:left="927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8182BC9"/>
    <w:multiLevelType w:val="hybridMultilevel"/>
    <w:tmpl w:val="EBD4B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A057F5"/>
    <w:multiLevelType w:val="hybridMultilevel"/>
    <w:tmpl w:val="13CA9F16"/>
    <w:lvl w:ilvl="0" w:tplc="E56ACC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B6C604E"/>
    <w:multiLevelType w:val="hybridMultilevel"/>
    <w:tmpl w:val="97481E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E923CC5"/>
    <w:multiLevelType w:val="hybridMultilevel"/>
    <w:tmpl w:val="BEA2E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A50E43"/>
    <w:multiLevelType w:val="hybridMultilevel"/>
    <w:tmpl w:val="CFC65522"/>
    <w:lvl w:ilvl="0" w:tplc="F4981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5A80B3B"/>
    <w:multiLevelType w:val="hybridMultilevel"/>
    <w:tmpl w:val="F8B49278"/>
    <w:lvl w:ilvl="0" w:tplc="A2AE603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8D02AD2"/>
    <w:multiLevelType w:val="hybridMultilevel"/>
    <w:tmpl w:val="C92414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527F35"/>
    <w:multiLevelType w:val="hybridMultilevel"/>
    <w:tmpl w:val="C944BC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BEB3E88"/>
    <w:multiLevelType w:val="hybridMultilevel"/>
    <w:tmpl w:val="2DFC8A60"/>
    <w:lvl w:ilvl="0" w:tplc="395CD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7E3EA5"/>
    <w:multiLevelType w:val="hybridMultilevel"/>
    <w:tmpl w:val="EEBC64B8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2">
    <w:nsid w:val="2F4940D4"/>
    <w:multiLevelType w:val="hybridMultilevel"/>
    <w:tmpl w:val="8A9267CC"/>
    <w:lvl w:ilvl="0" w:tplc="68A04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35A82CD0"/>
    <w:multiLevelType w:val="hybridMultilevel"/>
    <w:tmpl w:val="9D10E11E"/>
    <w:lvl w:ilvl="0" w:tplc="C91CCDCE">
      <w:start w:val="1"/>
      <w:numFmt w:val="decimal"/>
      <w:lvlText w:val="%1."/>
      <w:lvlJc w:val="left"/>
      <w:pPr>
        <w:ind w:left="1069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7767207"/>
    <w:multiLevelType w:val="hybridMultilevel"/>
    <w:tmpl w:val="74C40B2C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D1C1FC5"/>
    <w:multiLevelType w:val="hybridMultilevel"/>
    <w:tmpl w:val="06847A9E"/>
    <w:lvl w:ilvl="0" w:tplc="598843B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C2E15"/>
    <w:multiLevelType w:val="singleLevel"/>
    <w:tmpl w:val="20D01CA0"/>
    <w:lvl w:ilvl="0">
      <w:start w:val="4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7">
    <w:nsid w:val="4FA94382"/>
    <w:multiLevelType w:val="hybridMultilevel"/>
    <w:tmpl w:val="E62266F8"/>
    <w:lvl w:ilvl="0" w:tplc="46DA7322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F81080"/>
    <w:multiLevelType w:val="hybridMultilevel"/>
    <w:tmpl w:val="2AB85498"/>
    <w:lvl w:ilvl="0" w:tplc="44CEF82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BA3665"/>
    <w:multiLevelType w:val="hybridMultilevel"/>
    <w:tmpl w:val="4CD4D8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360BED"/>
    <w:multiLevelType w:val="multilevel"/>
    <w:tmpl w:val="455AF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E91035"/>
    <w:multiLevelType w:val="hybridMultilevel"/>
    <w:tmpl w:val="478420C2"/>
    <w:lvl w:ilvl="0" w:tplc="5B3C8E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1682D526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B9F45DAA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9664F38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84B8E96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30649A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C90682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D834DA6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1304FEEA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5F0C26D9"/>
    <w:multiLevelType w:val="hybridMultilevel"/>
    <w:tmpl w:val="0BB6A2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9E3CB4"/>
    <w:multiLevelType w:val="hybridMultilevel"/>
    <w:tmpl w:val="398E46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D11D88"/>
    <w:multiLevelType w:val="multilevel"/>
    <w:tmpl w:val="5298E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8867F1"/>
    <w:multiLevelType w:val="hybridMultilevel"/>
    <w:tmpl w:val="504AB30A"/>
    <w:lvl w:ilvl="0" w:tplc="06066C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A25ADD"/>
    <w:multiLevelType w:val="hybridMultilevel"/>
    <w:tmpl w:val="6096EC70"/>
    <w:lvl w:ilvl="0" w:tplc="6BEEE1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3D80692"/>
    <w:multiLevelType w:val="hybridMultilevel"/>
    <w:tmpl w:val="10C6E248"/>
    <w:lvl w:ilvl="0" w:tplc="865AC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6"/>
    <w:lvlOverride w:ilvl="0">
      <w:startOverride w:val="4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1"/>
  </w:num>
  <w:num w:numId="13">
    <w:abstractNumId w:val="34"/>
  </w:num>
  <w:num w:numId="14">
    <w:abstractNumId w:val="36"/>
  </w:num>
  <w:num w:numId="15">
    <w:abstractNumId w:val="14"/>
  </w:num>
  <w:num w:numId="16">
    <w:abstractNumId w:val="12"/>
  </w:num>
  <w:num w:numId="17">
    <w:abstractNumId w:val="33"/>
  </w:num>
  <w:num w:numId="18">
    <w:abstractNumId w:val="24"/>
  </w:num>
  <w:num w:numId="19">
    <w:abstractNumId w:val="16"/>
  </w:num>
  <w:num w:numId="20">
    <w:abstractNumId w:val="30"/>
  </w:num>
  <w:num w:numId="21">
    <w:abstractNumId w:val="27"/>
  </w:num>
  <w:num w:numId="22">
    <w:abstractNumId w:val="22"/>
  </w:num>
  <w:num w:numId="23">
    <w:abstractNumId w:val="38"/>
  </w:num>
  <w:num w:numId="24">
    <w:abstractNumId w:val="23"/>
  </w:num>
  <w:num w:numId="25">
    <w:abstractNumId w:val="11"/>
  </w:num>
  <w:num w:numId="26">
    <w:abstractNumId w:val="32"/>
  </w:num>
  <w:num w:numId="27">
    <w:abstractNumId w:val="18"/>
  </w:num>
  <w:num w:numId="28">
    <w:abstractNumId w:val="25"/>
  </w:num>
  <w:num w:numId="29">
    <w:abstractNumId w:val="17"/>
  </w:num>
  <w:num w:numId="30">
    <w:abstractNumId w:val="29"/>
  </w:num>
  <w:num w:numId="31">
    <w:abstractNumId w:val="15"/>
  </w:num>
  <w:num w:numId="32">
    <w:abstractNumId w:val="10"/>
  </w:num>
  <w:num w:numId="33">
    <w:abstractNumId w:val="32"/>
  </w:num>
  <w:num w:numId="34">
    <w:abstractNumId w:val="35"/>
  </w:num>
  <w:num w:numId="35">
    <w:abstractNumId w:val="37"/>
  </w:num>
  <w:num w:numId="36">
    <w:abstractNumId w:val="28"/>
  </w:num>
  <w:num w:numId="37">
    <w:abstractNumId w:val="20"/>
  </w:num>
  <w:num w:numId="38">
    <w:abstractNumId w:val="13"/>
  </w:num>
  <w:num w:numId="39">
    <w:abstractNumId w:val="21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B9"/>
    <w:rsid w:val="000015E7"/>
    <w:rsid w:val="00001B61"/>
    <w:rsid w:val="000022E9"/>
    <w:rsid w:val="00002AA5"/>
    <w:rsid w:val="0000709A"/>
    <w:rsid w:val="0001046D"/>
    <w:rsid w:val="0001130F"/>
    <w:rsid w:val="00014889"/>
    <w:rsid w:val="00020332"/>
    <w:rsid w:val="00023A22"/>
    <w:rsid w:val="00023D47"/>
    <w:rsid w:val="00026B87"/>
    <w:rsid w:val="00027AAD"/>
    <w:rsid w:val="00032327"/>
    <w:rsid w:val="00035C4B"/>
    <w:rsid w:val="00036525"/>
    <w:rsid w:val="000367C7"/>
    <w:rsid w:val="00046F4A"/>
    <w:rsid w:val="0005013C"/>
    <w:rsid w:val="000521DA"/>
    <w:rsid w:val="00052A10"/>
    <w:rsid w:val="00053949"/>
    <w:rsid w:val="00054F7D"/>
    <w:rsid w:val="0005750B"/>
    <w:rsid w:val="00063159"/>
    <w:rsid w:val="00071B61"/>
    <w:rsid w:val="0007308A"/>
    <w:rsid w:val="00073500"/>
    <w:rsid w:val="00073F06"/>
    <w:rsid w:val="00075272"/>
    <w:rsid w:val="00077A0D"/>
    <w:rsid w:val="000810AC"/>
    <w:rsid w:val="000825E2"/>
    <w:rsid w:val="00083884"/>
    <w:rsid w:val="00090E3C"/>
    <w:rsid w:val="000930DD"/>
    <w:rsid w:val="00093865"/>
    <w:rsid w:val="0009589A"/>
    <w:rsid w:val="000977AD"/>
    <w:rsid w:val="000A106A"/>
    <w:rsid w:val="000A691F"/>
    <w:rsid w:val="000A692A"/>
    <w:rsid w:val="000A7181"/>
    <w:rsid w:val="000C1278"/>
    <w:rsid w:val="000C2641"/>
    <w:rsid w:val="000C3677"/>
    <w:rsid w:val="000C3C19"/>
    <w:rsid w:val="000C4F6C"/>
    <w:rsid w:val="000C6EDB"/>
    <w:rsid w:val="000C791A"/>
    <w:rsid w:val="000D0BB0"/>
    <w:rsid w:val="000D141A"/>
    <w:rsid w:val="000D1C9F"/>
    <w:rsid w:val="000D2395"/>
    <w:rsid w:val="000D474F"/>
    <w:rsid w:val="000E2EC4"/>
    <w:rsid w:val="000E34E5"/>
    <w:rsid w:val="000E3C9A"/>
    <w:rsid w:val="000E4AC9"/>
    <w:rsid w:val="000E7B89"/>
    <w:rsid w:val="000F15A4"/>
    <w:rsid w:val="000F1E6B"/>
    <w:rsid w:val="00104A30"/>
    <w:rsid w:val="001116A9"/>
    <w:rsid w:val="00111983"/>
    <w:rsid w:val="001157B8"/>
    <w:rsid w:val="0011602A"/>
    <w:rsid w:val="00117AC7"/>
    <w:rsid w:val="00120721"/>
    <w:rsid w:val="00123380"/>
    <w:rsid w:val="00124C0F"/>
    <w:rsid w:val="00124F4D"/>
    <w:rsid w:val="0012709C"/>
    <w:rsid w:val="00127514"/>
    <w:rsid w:val="00135B5B"/>
    <w:rsid w:val="00137F9D"/>
    <w:rsid w:val="00140091"/>
    <w:rsid w:val="00141B37"/>
    <w:rsid w:val="00143466"/>
    <w:rsid w:val="0014778F"/>
    <w:rsid w:val="00152A04"/>
    <w:rsid w:val="00154167"/>
    <w:rsid w:val="00157CB5"/>
    <w:rsid w:val="0016123E"/>
    <w:rsid w:val="00170504"/>
    <w:rsid w:val="001751B0"/>
    <w:rsid w:val="00177B66"/>
    <w:rsid w:val="001804A7"/>
    <w:rsid w:val="001842D6"/>
    <w:rsid w:val="001844C3"/>
    <w:rsid w:val="001911CB"/>
    <w:rsid w:val="00193FE9"/>
    <w:rsid w:val="001A15D8"/>
    <w:rsid w:val="001A520E"/>
    <w:rsid w:val="001A6ADA"/>
    <w:rsid w:val="001B7899"/>
    <w:rsid w:val="001C19CF"/>
    <w:rsid w:val="001C224B"/>
    <w:rsid w:val="001C3E68"/>
    <w:rsid w:val="001D1501"/>
    <w:rsid w:val="001D5E41"/>
    <w:rsid w:val="001D7B4C"/>
    <w:rsid w:val="001E0876"/>
    <w:rsid w:val="001E15C4"/>
    <w:rsid w:val="001E1AA6"/>
    <w:rsid w:val="001E22D2"/>
    <w:rsid w:val="001E3390"/>
    <w:rsid w:val="001E559B"/>
    <w:rsid w:val="001F519D"/>
    <w:rsid w:val="002003AD"/>
    <w:rsid w:val="00204283"/>
    <w:rsid w:val="00207854"/>
    <w:rsid w:val="00210065"/>
    <w:rsid w:val="002129F4"/>
    <w:rsid w:val="00213034"/>
    <w:rsid w:val="00213ABE"/>
    <w:rsid w:val="002143AD"/>
    <w:rsid w:val="00215F93"/>
    <w:rsid w:val="00221C0C"/>
    <w:rsid w:val="00221EB1"/>
    <w:rsid w:val="00223150"/>
    <w:rsid w:val="00223403"/>
    <w:rsid w:val="00223608"/>
    <w:rsid w:val="0022577A"/>
    <w:rsid w:val="00226115"/>
    <w:rsid w:val="00232785"/>
    <w:rsid w:val="00242577"/>
    <w:rsid w:val="00243693"/>
    <w:rsid w:val="002437E8"/>
    <w:rsid w:val="00245763"/>
    <w:rsid w:val="002463D2"/>
    <w:rsid w:val="002466B7"/>
    <w:rsid w:val="00246EF8"/>
    <w:rsid w:val="0024712E"/>
    <w:rsid w:val="002529A1"/>
    <w:rsid w:val="00253BBD"/>
    <w:rsid w:val="0025424B"/>
    <w:rsid w:val="00254A45"/>
    <w:rsid w:val="00263A46"/>
    <w:rsid w:val="0026708C"/>
    <w:rsid w:val="00270D44"/>
    <w:rsid w:val="00273763"/>
    <w:rsid w:val="002746C8"/>
    <w:rsid w:val="002774D9"/>
    <w:rsid w:val="00280264"/>
    <w:rsid w:val="00282731"/>
    <w:rsid w:val="0028296D"/>
    <w:rsid w:val="0028666B"/>
    <w:rsid w:val="0028699E"/>
    <w:rsid w:val="002A0336"/>
    <w:rsid w:val="002A51A0"/>
    <w:rsid w:val="002A6180"/>
    <w:rsid w:val="002A770F"/>
    <w:rsid w:val="002B00D2"/>
    <w:rsid w:val="002B1F92"/>
    <w:rsid w:val="002C10F7"/>
    <w:rsid w:val="002C6097"/>
    <w:rsid w:val="002C63FF"/>
    <w:rsid w:val="002D2241"/>
    <w:rsid w:val="002D2BD4"/>
    <w:rsid w:val="002D4AA7"/>
    <w:rsid w:val="002D79DD"/>
    <w:rsid w:val="002E1C2C"/>
    <w:rsid w:val="002E2E84"/>
    <w:rsid w:val="002E3556"/>
    <w:rsid w:val="002E6F8A"/>
    <w:rsid w:val="002F0A27"/>
    <w:rsid w:val="002F2E08"/>
    <w:rsid w:val="002F4835"/>
    <w:rsid w:val="003116B8"/>
    <w:rsid w:val="003136FB"/>
    <w:rsid w:val="00315991"/>
    <w:rsid w:val="00316579"/>
    <w:rsid w:val="0031694D"/>
    <w:rsid w:val="00322440"/>
    <w:rsid w:val="003257F9"/>
    <w:rsid w:val="00326E53"/>
    <w:rsid w:val="00330725"/>
    <w:rsid w:val="00334625"/>
    <w:rsid w:val="00343BEB"/>
    <w:rsid w:val="003447C9"/>
    <w:rsid w:val="00346408"/>
    <w:rsid w:val="003467D1"/>
    <w:rsid w:val="00347699"/>
    <w:rsid w:val="00352707"/>
    <w:rsid w:val="0035324F"/>
    <w:rsid w:val="003548E5"/>
    <w:rsid w:val="0035552A"/>
    <w:rsid w:val="003561FB"/>
    <w:rsid w:val="003614D2"/>
    <w:rsid w:val="00361EEA"/>
    <w:rsid w:val="00362093"/>
    <w:rsid w:val="00373D99"/>
    <w:rsid w:val="00375399"/>
    <w:rsid w:val="0037593E"/>
    <w:rsid w:val="00375F32"/>
    <w:rsid w:val="0038196D"/>
    <w:rsid w:val="00383566"/>
    <w:rsid w:val="00383684"/>
    <w:rsid w:val="00385DCE"/>
    <w:rsid w:val="00385E16"/>
    <w:rsid w:val="00387760"/>
    <w:rsid w:val="003964D0"/>
    <w:rsid w:val="003A26EE"/>
    <w:rsid w:val="003A7A3D"/>
    <w:rsid w:val="003B05F2"/>
    <w:rsid w:val="003B1116"/>
    <w:rsid w:val="003B1AD0"/>
    <w:rsid w:val="003B3FCC"/>
    <w:rsid w:val="003B4E90"/>
    <w:rsid w:val="003C08AC"/>
    <w:rsid w:val="003C1001"/>
    <w:rsid w:val="003C1466"/>
    <w:rsid w:val="003C66BC"/>
    <w:rsid w:val="003C69FB"/>
    <w:rsid w:val="003D5B10"/>
    <w:rsid w:val="003D73C8"/>
    <w:rsid w:val="003E4156"/>
    <w:rsid w:val="003E7967"/>
    <w:rsid w:val="003F14D6"/>
    <w:rsid w:val="003F542B"/>
    <w:rsid w:val="003F6F82"/>
    <w:rsid w:val="00400463"/>
    <w:rsid w:val="004034C1"/>
    <w:rsid w:val="004040B4"/>
    <w:rsid w:val="0041207C"/>
    <w:rsid w:val="00420067"/>
    <w:rsid w:val="0042256E"/>
    <w:rsid w:val="004225C9"/>
    <w:rsid w:val="00424CB7"/>
    <w:rsid w:val="004273B0"/>
    <w:rsid w:val="00432792"/>
    <w:rsid w:val="00432A6F"/>
    <w:rsid w:val="00433E46"/>
    <w:rsid w:val="00434679"/>
    <w:rsid w:val="00441678"/>
    <w:rsid w:val="004502D6"/>
    <w:rsid w:val="004602A2"/>
    <w:rsid w:val="00462698"/>
    <w:rsid w:val="004657E8"/>
    <w:rsid w:val="00466D10"/>
    <w:rsid w:val="00470D68"/>
    <w:rsid w:val="00471EE5"/>
    <w:rsid w:val="004730D4"/>
    <w:rsid w:val="00476E08"/>
    <w:rsid w:val="00481838"/>
    <w:rsid w:val="0048338B"/>
    <w:rsid w:val="004930EF"/>
    <w:rsid w:val="00496A80"/>
    <w:rsid w:val="004A3FDC"/>
    <w:rsid w:val="004A691E"/>
    <w:rsid w:val="004C08FB"/>
    <w:rsid w:val="004C24E1"/>
    <w:rsid w:val="004C6ACA"/>
    <w:rsid w:val="004C76E3"/>
    <w:rsid w:val="004D0149"/>
    <w:rsid w:val="004D0D59"/>
    <w:rsid w:val="004D1CCC"/>
    <w:rsid w:val="004D1F5D"/>
    <w:rsid w:val="004D234C"/>
    <w:rsid w:val="004D3935"/>
    <w:rsid w:val="004D517E"/>
    <w:rsid w:val="004D795A"/>
    <w:rsid w:val="004E0362"/>
    <w:rsid w:val="004E1A21"/>
    <w:rsid w:val="004E204C"/>
    <w:rsid w:val="004E271B"/>
    <w:rsid w:val="004E31BE"/>
    <w:rsid w:val="004E49D1"/>
    <w:rsid w:val="004E4D02"/>
    <w:rsid w:val="004E5DC0"/>
    <w:rsid w:val="004E77C1"/>
    <w:rsid w:val="004F2576"/>
    <w:rsid w:val="004F34F4"/>
    <w:rsid w:val="004F5666"/>
    <w:rsid w:val="0050169E"/>
    <w:rsid w:val="00503E4C"/>
    <w:rsid w:val="00505021"/>
    <w:rsid w:val="005062AE"/>
    <w:rsid w:val="00506EF0"/>
    <w:rsid w:val="00507224"/>
    <w:rsid w:val="00507AC2"/>
    <w:rsid w:val="00512B28"/>
    <w:rsid w:val="005153F1"/>
    <w:rsid w:val="0052097A"/>
    <w:rsid w:val="00523346"/>
    <w:rsid w:val="0052526D"/>
    <w:rsid w:val="005332AA"/>
    <w:rsid w:val="005406B4"/>
    <w:rsid w:val="00540958"/>
    <w:rsid w:val="00543773"/>
    <w:rsid w:val="0055052B"/>
    <w:rsid w:val="005516A8"/>
    <w:rsid w:val="00551BBE"/>
    <w:rsid w:val="00553B55"/>
    <w:rsid w:val="00555957"/>
    <w:rsid w:val="00560B70"/>
    <w:rsid w:val="005616EB"/>
    <w:rsid w:val="00562E47"/>
    <w:rsid w:val="005770DD"/>
    <w:rsid w:val="0058064D"/>
    <w:rsid w:val="00582B4C"/>
    <w:rsid w:val="0058510B"/>
    <w:rsid w:val="005870DE"/>
    <w:rsid w:val="005875B2"/>
    <w:rsid w:val="0059081A"/>
    <w:rsid w:val="005913B0"/>
    <w:rsid w:val="0059246F"/>
    <w:rsid w:val="00594249"/>
    <w:rsid w:val="00594507"/>
    <w:rsid w:val="005951BF"/>
    <w:rsid w:val="0059661C"/>
    <w:rsid w:val="0059685E"/>
    <w:rsid w:val="00596E08"/>
    <w:rsid w:val="005972B4"/>
    <w:rsid w:val="005A0E6E"/>
    <w:rsid w:val="005A1E81"/>
    <w:rsid w:val="005A5D2E"/>
    <w:rsid w:val="005B37B9"/>
    <w:rsid w:val="005B3E4C"/>
    <w:rsid w:val="005B6466"/>
    <w:rsid w:val="005B7FB8"/>
    <w:rsid w:val="005C1896"/>
    <w:rsid w:val="005D0BAA"/>
    <w:rsid w:val="005D38DB"/>
    <w:rsid w:val="005D4D1D"/>
    <w:rsid w:val="005D6D8F"/>
    <w:rsid w:val="005D7FA4"/>
    <w:rsid w:val="005E4E83"/>
    <w:rsid w:val="005E524D"/>
    <w:rsid w:val="005E58C5"/>
    <w:rsid w:val="005F1253"/>
    <w:rsid w:val="00600E77"/>
    <w:rsid w:val="0060204F"/>
    <w:rsid w:val="00602091"/>
    <w:rsid w:val="00603560"/>
    <w:rsid w:val="006058B5"/>
    <w:rsid w:val="00607A63"/>
    <w:rsid w:val="0061012F"/>
    <w:rsid w:val="006155D8"/>
    <w:rsid w:val="00623ABE"/>
    <w:rsid w:val="00623B1E"/>
    <w:rsid w:val="006276E8"/>
    <w:rsid w:val="00627BA8"/>
    <w:rsid w:val="00630A6A"/>
    <w:rsid w:val="006335AE"/>
    <w:rsid w:val="0063461F"/>
    <w:rsid w:val="00635A78"/>
    <w:rsid w:val="00640841"/>
    <w:rsid w:val="00642875"/>
    <w:rsid w:val="00642F83"/>
    <w:rsid w:val="0064632F"/>
    <w:rsid w:val="00653BCC"/>
    <w:rsid w:val="00653F2F"/>
    <w:rsid w:val="00654D50"/>
    <w:rsid w:val="00665060"/>
    <w:rsid w:val="006672BA"/>
    <w:rsid w:val="00674C89"/>
    <w:rsid w:val="006761B0"/>
    <w:rsid w:val="00681A30"/>
    <w:rsid w:val="00687A71"/>
    <w:rsid w:val="00690D4B"/>
    <w:rsid w:val="00694E20"/>
    <w:rsid w:val="00694EEA"/>
    <w:rsid w:val="00697AD6"/>
    <w:rsid w:val="006A122E"/>
    <w:rsid w:val="006A1384"/>
    <w:rsid w:val="006A13A6"/>
    <w:rsid w:val="006A21DE"/>
    <w:rsid w:val="006A4905"/>
    <w:rsid w:val="006A5C39"/>
    <w:rsid w:val="006A63B9"/>
    <w:rsid w:val="006B2CF4"/>
    <w:rsid w:val="006B2E8B"/>
    <w:rsid w:val="006B3A26"/>
    <w:rsid w:val="006B3F21"/>
    <w:rsid w:val="006B65E3"/>
    <w:rsid w:val="006B6634"/>
    <w:rsid w:val="006C41F8"/>
    <w:rsid w:val="006C67A5"/>
    <w:rsid w:val="006C7062"/>
    <w:rsid w:val="006D45EE"/>
    <w:rsid w:val="006D5902"/>
    <w:rsid w:val="006E09BE"/>
    <w:rsid w:val="006E3AEC"/>
    <w:rsid w:val="006E74EE"/>
    <w:rsid w:val="006F066A"/>
    <w:rsid w:val="006F396D"/>
    <w:rsid w:val="006F4301"/>
    <w:rsid w:val="00701A94"/>
    <w:rsid w:val="00703AFA"/>
    <w:rsid w:val="007062F1"/>
    <w:rsid w:val="00706AB9"/>
    <w:rsid w:val="00707676"/>
    <w:rsid w:val="007077DF"/>
    <w:rsid w:val="0071053C"/>
    <w:rsid w:val="00711890"/>
    <w:rsid w:val="00711A0F"/>
    <w:rsid w:val="00711E4E"/>
    <w:rsid w:val="00711F7D"/>
    <w:rsid w:val="0071205F"/>
    <w:rsid w:val="007130C8"/>
    <w:rsid w:val="00714F4E"/>
    <w:rsid w:val="00715026"/>
    <w:rsid w:val="00715DB0"/>
    <w:rsid w:val="00715FF1"/>
    <w:rsid w:val="00717BA5"/>
    <w:rsid w:val="00725BB4"/>
    <w:rsid w:val="0072714A"/>
    <w:rsid w:val="007274FC"/>
    <w:rsid w:val="00732A78"/>
    <w:rsid w:val="00736088"/>
    <w:rsid w:val="00740527"/>
    <w:rsid w:val="0074101A"/>
    <w:rsid w:val="007467D9"/>
    <w:rsid w:val="00753838"/>
    <w:rsid w:val="00754032"/>
    <w:rsid w:val="00754C10"/>
    <w:rsid w:val="00756DE9"/>
    <w:rsid w:val="007574EC"/>
    <w:rsid w:val="00757666"/>
    <w:rsid w:val="00771439"/>
    <w:rsid w:val="007736C3"/>
    <w:rsid w:val="007757FA"/>
    <w:rsid w:val="00776B20"/>
    <w:rsid w:val="0078064C"/>
    <w:rsid w:val="00781D53"/>
    <w:rsid w:val="00783AE6"/>
    <w:rsid w:val="007853C6"/>
    <w:rsid w:val="00785520"/>
    <w:rsid w:val="00785ACF"/>
    <w:rsid w:val="00790230"/>
    <w:rsid w:val="0079465D"/>
    <w:rsid w:val="007A736A"/>
    <w:rsid w:val="007B1E00"/>
    <w:rsid w:val="007B4A87"/>
    <w:rsid w:val="007C0B9D"/>
    <w:rsid w:val="007C27AD"/>
    <w:rsid w:val="007C366E"/>
    <w:rsid w:val="007C5D88"/>
    <w:rsid w:val="007D0E46"/>
    <w:rsid w:val="007D5442"/>
    <w:rsid w:val="007D6CDC"/>
    <w:rsid w:val="007E100C"/>
    <w:rsid w:val="007E19CC"/>
    <w:rsid w:val="007E3CA2"/>
    <w:rsid w:val="007E48C1"/>
    <w:rsid w:val="007E6D8E"/>
    <w:rsid w:val="007E7295"/>
    <w:rsid w:val="007F196E"/>
    <w:rsid w:val="007F1B99"/>
    <w:rsid w:val="008015DA"/>
    <w:rsid w:val="00802D97"/>
    <w:rsid w:val="0081122B"/>
    <w:rsid w:val="00813B9A"/>
    <w:rsid w:val="00814F87"/>
    <w:rsid w:val="00815489"/>
    <w:rsid w:val="00823922"/>
    <w:rsid w:val="00823F18"/>
    <w:rsid w:val="00826E6B"/>
    <w:rsid w:val="008279C7"/>
    <w:rsid w:val="00840D06"/>
    <w:rsid w:val="0084251B"/>
    <w:rsid w:val="0084755A"/>
    <w:rsid w:val="008516C9"/>
    <w:rsid w:val="00852649"/>
    <w:rsid w:val="00853B27"/>
    <w:rsid w:val="00854FF9"/>
    <w:rsid w:val="008557FB"/>
    <w:rsid w:val="00856673"/>
    <w:rsid w:val="0085779F"/>
    <w:rsid w:val="0086266C"/>
    <w:rsid w:val="008628C5"/>
    <w:rsid w:val="008629BC"/>
    <w:rsid w:val="008655F0"/>
    <w:rsid w:val="00865913"/>
    <w:rsid w:val="0086765F"/>
    <w:rsid w:val="00875AD1"/>
    <w:rsid w:val="00880A1E"/>
    <w:rsid w:val="00882458"/>
    <w:rsid w:val="00882C21"/>
    <w:rsid w:val="00885BBF"/>
    <w:rsid w:val="00887392"/>
    <w:rsid w:val="00887B8B"/>
    <w:rsid w:val="008901CB"/>
    <w:rsid w:val="00890DB6"/>
    <w:rsid w:val="00893A56"/>
    <w:rsid w:val="00893D02"/>
    <w:rsid w:val="00895578"/>
    <w:rsid w:val="00896F7A"/>
    <w:rsid w:val="00897675"/>
    <w:rsid w:val="008978EF"/>
    <w:rsid w:val="008A0135"/>
    <w:rsid w:val="008A17E1"/>
    <w:rsid w:val="008A1B00"/>
    <w:rsid w:val="008A3ADB"/>
    <w:rsid w:val="008A4F5B"/>
    <w:rsid w:val="008A5428"/>
    <w:rsid w:val="008B1822"/>
    <w:rsid w:val="008B3752"/>
    <w:rsid w:val="008B49E4"/>
    <w:rsid w:val="008B6045"/>
    <w:rsid w:val="008B776D"/>
    <w:rsid w:val="008B7F9F"/>
    <w:rsid w:val="008C06DA"/>
    <w:rsid w:val="008C0FB1"/>
    <w:rsid w:val="008C147B"/>
    <w:rsid w:val="008C3F7C"/>
    <w:rsid w:val="008C405E"/>
    <w:rsid w:val="008C70A4"/>
    <w:rsid w:val="008D353F"/>
    <w:rsid w:val="008D428D"/>
    <w:rsid w:val="008D4A2E"/>
    <w:rsid w:val="008D4E8C"/>
    <w:rsid w:val="008D5BFB"/>
    <w:rsid w:val="008E38C0"/>
    <w:rsid w:val="008E3EB9"/>
    <w:rsid w:val="008F1250"/>
    <w:rsid w:val="008F288E"/>
    <w:rsid w:val="008F2AA8"/>
    <w:rsid w:val="008F5108"/>
    <w:rsid w:val="00900F7E"/>
    <w:rsid w:val="00901FE2"/>
    <w:rsid w:val="00902196"/>
    <w:rsid w:val="00904221"/>
    <w:rsid w:val="0090445A"/>
    <w:rsid w:val="00904AD3"/>
    <w:rsid w:val="00907EC0"/>
    <w:rsid w:val="0091095A"/>
    <w:rsid w:val="00913398"/>
    <w:rsid w:val="00915B05"/>
    <w:rsid w:val="00916EBC"/>
    <w:rsid w:val="00917A3A"/>
    <w:rsid w:val="0092060C"/>
    <w:rsid w:val="0093214A"/>
    <w:rsid w:val="009328AF"/>
    <w:rsid w:val="00934232"/>
    <w:rsid w:val="009359C6"/>
    <w:rsid w:val="009373DE"/>
    <w:rsid w:val="0093757F"/>
    <w:rsid w:val="0093775C"/>
    <w:rsid w:val="009404E3"/>
    <w:rsid w:val="009406AB"/>
    <w:rsid w:val="00942835"/>
    <w:rsid w:val="00955EED"/>
    <w:rsid w:val="009603E0"/>
    <w:rsid w:val="0096043E"/>
    <w:rsid w:val="00961130"/>
    <w:rsid w:val="009651BC"/>
    <w:rsid w:val="0096691B"/>
    <w:rsid w:val="00966A03"/>
    <w:rsid w:val="009704D8"/>
    <w:rsid w:val="009708F8"/>
    <w:rsid w:val="00972D34"/>
    <w:rsid w:val="009768B2"/>
    <w:rsid w:val="009823ED"/>
    <w:rsid w:val="0098357C"/>
    <w:rsid w:val="009852AA"/>
    <w:rsid w:val="00985C0C"/>
    <w:rsid w:val="009877D1"/>
    <w:rsid w:val="00991872"/>
    <w:rsid w:val="00991D7A"/>
    <w:rsid w:val="009A0794"/>
    <w:rsid w:val="009A13C8"/>
    <w:rsid w:val="009A1E32"/>
    <w:rsid w:val="009A727E"/>
    <w:rsid w:val="009B4F04"/>
    <w:rsid w:val="009B7219"/>
    <w:rsid w:val="009C3AD4"/>
    <w:rsid w:val="009C5C07"/>
    <w:rsid w:val="009C7227"/>
    <w:rsid w:val="009C7E48"/>
    <w:rsid w:val="009D1255"/>
    <w:rsid w:val="009D3228"/>
    <w:rsid w:val="009D4C93"/>
    <w:rsid w:val="009D5CD7"/>
    <w:rsid w:val="009D5E7B"/>
    <w:rsid w:val="009D6060"/>
    <w:rsid w:val="009E160E"/>
    <w:rsid w:val="009E2B84"/>
    <w:rsid w:val="009E4BC4"/>
    <w:rsid w:val="009F4674"/>
    <w:rsid w:val="009F6C14"/>
    <w:rsid w:val="009F7466"/>
    <w:rsid w:val="009F7BA4"/>
    <w:rsid w:val="00A011B3"/>
    <w:rsid w:val="00A0126A"/>
    <w:rsid w:val="00A0648E"/>
    <w:rsid w:val="00A10BA8"/>
    <w:rsid w:val="00A11B52"/>
    <w:rsid w:val="00A126F1"/>
    <w:rsid w:val="00A13F35"/>
    <w:rsid w:val="00A140C3"/>
    <w:rsid w:val="00A14B49"/>
    <w:rsid w:val="00A179D5"/>
    <w:rsid w:val="00A3023D"/>
    <w:rsid w:val="00A32C52"/>
    <w:rsid w:val="00A33B71"/>
    <w:rsid w:val="00A37519"/>
    <w:rsid w:val="00A46F96"/>
    <w:rsid w:val="00A504DF"/>
    <w:rsid w:val="00A53D13"/>
    <w:rsid w:val="00A63988"/>
    <w:rsid w:val="00A706F2"/>
    <w:rsid w:val="00A7143D"/>
    <w:rsid w:val="00A754BA"/>
    <w:rsid w:val="00A82FE9"/>
    <w:rsid w:val="00A8458C"/>
    <w:rsid w:val="00A955F6"/>
    <w:rsid w:val="00A96448"/>
    <w:rsid w:val="00AA00A9"/>
    <w:rsid w:val="00AA3C90"/>
    <w:rsid w:val="00AA6C49"/>
    <w:rsid w:val="00AA7AC3"/>
    <w:rsid w:val="00AB0C6E"/>
    <w:rsid w:val="00AB0D22"/>
    <w:rsid w:val="00AB0F18"/>
    <w:rsid w:val="00AB5975"/>
    <w:rsid w:val="00AB59FD"/>
    <w:rsid w:val="00AB6732"/>
    <w:rsid w:val="00AC0A16"/>
    <w:rsid w:val="00AC20F6"/>
    <w:rsid w:val="00AC5B88"/>
    <w:rsid w:val="00AC5D60"/>
    <w:rsid w:val="00AC5E74"/>
    <w:rsid w:val="00AD0F48"/>
    <w:rsid w:val="00AD54B0"/>
    <w:rsid w:val="00AD7A30"/>
    <w:rsid w:val="00AD7CB1"/>
    <w:rsid w:val="00AD7F34"/>
    <w:rsid w:val="00AE0FDC"/>
    <w:rsid w:val="00AE2239"/>
    <w:rsid w:val="00AE2D16"/>
    <w:rsid w:val="00AE4F43"/>
    <w:rsid w:val="00AE6837"/>
    <w:rsid w:val="00AF073B"/>
    <w:rsid w:val="00AF13E8"/>
    <w:rsid w:val="00AF31AA"/>
    <w:rsid w:val="00AF5387"/>
    <w:rsid w:val="00AF540D"/>
    <w:rsid w:val="00AF6179"/>
    <w:rsid w:val="00AF6381"/>
    <w:rsid w:val="00B005E7"/>
    <w:rsid w:val="00B013D9"/>
    <w:rsid w:val="00B02866"/>
    <w:rsid w:val="00B0331A"/>
    <w:rsid w:val="00B05F98"/>
    <w:rsid w:val="00B06126"/>
    <w:rsid w:val="00B078E7"/>
    <w:rsid w:val="00B14081"/>
    <w:rsid w:val="00B20F18"/>
    <w:rsid w:val="00B2227A"/>
    <w:rsid w:val="00B2417D"/>
    <w:rsid w:val="00B26936"/>
    <w:rsid w:val="00B314F4"/>
    <w:rsid w:val="00B32D8E"/>
    <w:rsid w:val="00B362A3"/>
    <w:rsid w:val="00B44173"/>
    <w:rsid w:val="00B53090"/>
    <w:rsid w:val="00B55800"/>
    <w:rsid w:val="00B56A68"/>
    <w:rsid w:val="00B607CB"/>
    <w:rsid w:val="00B63931"/>
    <w:rsid w:val="00B665C7"/>
    <w:rsid w:val="00B7119F"/>
    <w:rsid w:val="00B75552"/>
    <w:rsid w:val="00B81F04"/>
    <w:rsid w:val="00B83F05"/>
    <w:rsid w:val="00B86BCC"/>
    <w:rsid w:val="00B87494"/>
    <w:rsid w:val="00B87A2B"/>
    <w:rsid w:val="00B905B3"/>
    <w:rsid w:val="00B91004"/>
    <w:rsid w:val="00B94B1F"/>
    <w:rsid w:val="00BA1B07"/>
    <w:rsid w:val="00BA5B37"/>
    <w:rsid w:val="00BB19D1"/>
    <w:rsid w:val="00BB3C24"/>
    <w:rsid w:val="00BB41D5"/>
    <w:rsid w:val="00BC04F6"/>
    <w:rsid w:val="00BC1214"/>
    <w:rsid w:val="00BC1677"/>
    <w:rsid w:val="00BC4E2D"/>
    <w:rsid w:val="00BC6560"/>
    <w:rsid w:val="00BC760F"/>
    <w:rsid w:val="00BD1690"/>
    <w:rsid w:val="00BD5980"/>
    <w:rsid w:val="00BE0B13"/>
    <w:rsid w:val="00BE224F"/>
    <w:rsid w:val="00BE2DE9"/>
    <w:rsid w:val="00BF1906"/>
    <w:rsid w:val="00BF71CF"/>
    <w:rsid w:val="00C00EB8"/>
    <w:rsid w:val="00C01658"/>
    <w:rsid w:val="00C02D65"/>
    <w:rsid w:val="00C03AE0"/>
    <w:rsid w:val="00C0446D"/>
    <w:rsid w:val="00C123CE"/>
    <w:rsid w:val="00C147BB"/>
    <w:rsid w:val="00C14F1E"/>
    <w:rsid w:val="00C17665"/>
    <w:rsid w:val="00C219E2"/>
    <w:rsid w:val="00C21BEC"/>
    <w:rsid w:val="00C23C95"/>
    <w:rsid w:val="00C27217"/>
    <w:rsid w:val="00C30645"/>
    <w:rsid w:val="00C31719"/>
    <w:rsid w:val="00C3365F"/>
    <w:rsid w:val="00C353D6"/>
    <w:rsid w:val="00C43FD7"/>
    <w:rsid w:val="00C449C5"/>
    <w:rsid w:val="00C52EF5"/>
    <w:rsid w:val="00C55EE0"/>
    <w:rsid w:val="00C56F62"/>
    <w:rsid w:val="00C60D23"/>
    <w:rsid w:val="00C70128"/>
    <w:rsid w:val="00C71B0E"/>
    <w:rsid w:val="00C71EEC"/>
    <w:rsid w:val="00C735EA"/>
    <w:rsid w:val="00C744F5"/>
    <w:rsid w:val="00C7489B"/>
    <w:rsid w:val="00C7503C"/>
    <w:rsid w:val="00C75BBC"/>
    <w:rsid w:val="00C76478"/>
    <w:rsid w:val="00C8483F"/>
    <w:rsid w:val="00C8548C"/>
    <w:rsid w:val="00C8660C"/>
    <w:rsid w:val="00C87FF3"/>
    <w:rsid w:val="00C915C3"/>
    <w:rsid w:val="00C947FF"/>
    <w:rsid w:val="00C965F1"/>
    <w:rsid w:val="00C97C90"/>
    <w:rsid w:val="00CA0528"/>
    <w:rsid w:val="00CA30EA"/>
    <w:rsid w:val="00CA4355"/>
    <w:rsid w:val="00CA5C88"/>
    <w:rsid w:val="00CB1622"/>
    <w:rsid w:val="00CB3415"/>
    <w:rsid w:val="00CB642E"/>
    <w:rsid w:val="00CB738C"/>
    <w:rsid w:val="00CC269F"/>
    <w:rsid w:val="00CC2AAB"/>
    <w:rsid w:val="00CC71D9"/>
    <w:rsid w:val="00CC751E"/>
    <w:rsid w:val="00CD499F"/>
    <w:rsid w:val="00CD7910"/>
    <w:rsid w:val="00CE0701"/>
    <w:rsid w:val="00CE0C08"/>
    <w:rsid w:val="00CE0FBD"/>
    <w:rsid w:val="00CE25A3"/>
    <w:rsid w:val="00CE3256"/>
    <w:rsid w:val="00CE458E"/>
    <w:rsid w:val="00CE4676"/>
    <w:rsid w:val="00CE5CD7"/>
    <w:rsid w:val="00CF006F"/>
    <w:rsid w:val="00CF18BF"/>
    <w:rsid w:val="00CF2950"/>
    <w:rsid w:val="00CF47E2"/>
    <w:rsid w:val="00D0024D"/>
    <w:rsid w:val="00D0061F"/>
    <w:rsid w:val="00D05E8B"/>
    <w:rsid w:val="00D0703C"/>
    <w:rsid w:val="00D07420"/>
    <w:rsid w:val="00D07E08"/>
    <w:rsid w:val="00D111AB"/>
    <w:rsid w:val="00D11FEE"/>
    <w:rsid w:val="00D12521"/>
    <w:rsid w:val="00D157A8"/>
    <w:rsid w:val="00D20A1E"/>
    <w:rsid w:val="00D20EC7"/>
    <w:rsid w:val="00D257F1"/>
    <w:rsid w:val="00D270C6"/>
    <w:rsid w:val="00D34138"/>
    <w:rsid w:val="00D3492E"/>
    <w:rsid w:val="00D34998"/>
    <w:rsid w:val="00D34F3A"/>
    <w:rsid w:val="00D3735B"/>
    <w:rsid w:val="00D37A78"/>
    <w:rsid w:val="00D40418"/>
    <w:rsid w:val="00D41E61"/>
    <w:rsid w:val="00D45FA8"/>
    <w:rsid w:val="00D46DE8"/>
    <w:rsid w:val="00D53660"/>
    <w:rsid w:val="00D56342"/>
    <w:rsid w:val="00D64D9B"/>
    <w:rsid w:val="00D67531"/>
    <w:rsid w:val="00D72AEF"/>
    <w:rsid w:val="00D7398D"/>
    <w:rsid w:val="00D75E9D"/>
    <w:rsid w:val="00D8777F"/>
    <w:rsid w:val="00D87F82"/>
    <w:rsid w:val="00D908D8"/>
    <w:rsid w:val="00D90E0A"/>
    <w:rsid w:val="00D90F66"/>
    <w:rsid w:val="00D95EC0"/>
    <w:rsid w:val="00D97CDD"/>
    <w:rsid w:val="00DA22DA"/>
    <w:rsid w:val="00DA277F"/>
    <w:rsid w:val="00DA7D4D"/>
    <w:rsid w:val="00DB08D5"/>
    <w:rsid w:val="00DB130D"/>
    <w:rsid w:val="00DB19CE"/>
    <w:rsid w:val="00DB1AA0"/>
    <w:rsid w:val="00DB59E1"/>
    <w:rsid w:val="00DC42CF"/>
    <w:rsid w:val="00DC5CE1"/>
    <w:rsid w:val="00DC741A"/>
    <w:rsid w:val="00DD181B"/>
    <w:rsid w:val="00DD1B37"/>
    <w:rsid w:val="00DD3C2F"/>
    <w:rsid w:val="00DD4B10"/>
    <w:rsid w:val="00DD4D55"/>
    <w:rsid w:val="00DD5A88"/>
    <w:rsid w:val="00DE00C7"/>
    <w:rsid w:val="00DE2BB3"/>
    <w:rsid w:val="00DE49D6"/>
    <w:rsid w:val="00DE5116"/>
    <w:rsid w:val="00DF043D"/>
    <w:rsid w:val="00DF0D4B"/>
    <w:rsid w:val="00DF1D37"/>
    <w:rsid w:val="00DF1EEA"/>
    <w:rsid w:val="00DF1EF4"/>
    <w:rsid w:val="00E006F0"/>
    <w:rsid w:val="00E010E4"/>
    <w:rsid w:val="00E03B4E"/>
    <w:rsid w:val="00E04435"/>
    <w:rsid w:val="00E0618D"/>
    <w:rsid w:val="00E159E6"/>
    <w:rsid w:val="00E16089"/>
    <w:rsid w:val="00E20A57"/>
    <w:rsid w:val="00E23140"/>
    <w:rsid w:val="00E23539"/>
    <w:rsid w:val="00E237BD"/>
    <w:rsid w:val="00E24CCF"/>
    <w:rsid w:val="00E25BAC"/>
    <w:rsid w:val="00E31860"/>
    <w:rsid w:val="00E35365"/>
    <w:rsid w:val="00E35A78"/>
    <w:rsid w:val="00E40E45"/>
    <w:rsid w:val="00E412A5"/>
    <w:rsid w:val="00E423E0"/>
    <w:rsid w:val="00E43CE9"/>
    <w:rsid w:val="00E44FD6"/>
    <w:rsid w:val="00E463B3"/>
    <w:rsid w:val="00E526F3"/>
    <w:rsid w:val="00E53E62"/>
    <w:rsid w:val="00E62EB1"/>
    <w:rsid w:val="00E64FBA"/>
    <w:rsid w:val="00E66374"/>
    <w:rsid w:val="00E665E3"/>
    <w:rsid w:val="00E710E8"/>
    <w:rsid w:val="00E72DA0"/>
    <w:rsid w:val="00E72F4D"/>
    <w:rsid w:val="00E769D6"/>
    <w:rsid w:val="00E77D4F"/>
    <w:rsid w:val="00E800E6"/>
    <w:rsid w:val="00E85A6D"/>
    <w:rsid w:val="00E86D46"/>
    <w:rsid w:val="00E86E1A"/>
    <w:rsid w:val="00E9148D"/>
    <w:rsid w:val="00E918C0"/>
    <w:rsid w:val="00E95C56"/>
    <w:rsid w:val="00E96376"/>
    <w:rsid w:val="00E9666B"/>
    <w:rsid w:val="00E97DE0"/>
    <w:rsid w:val="00EB12FF"/>
    <w:rsid w:val="00EB4358"/>
    <w:rsid w:val="00EB4387"/>
    <w:rsid w:val="00EB4E38"/>
    <w:rsid w:val="00EB55AB"/>
    <w:rsid w:val="00EB7D52"/>
    <w:rsid w:val="00EC3BD6"/>
    <w:rsid w:val="00EC4469"/>
    <w:rsid w:val="00EC4526"/>
    <w:rsid w:val="00EC4A20"/>
    <w:rsid w:val="00ED1D0F"/>
    <w:rsid w:val="00ED1E5B"/>
    <w:rsid w:val="00ED4CE7"/>
    <w:rsid w:val="00ED5BBC"/>
    <w:rsid w:val="00ED5DC4"/>
    <w:rsid w:val="00EE0976"/>
    <w:rsid w:val="00EE1DC9"/>
    <w:rsid w:val="00EE213C"/>
    <w:rsid w:val="00EE3719"/>
    <w:rsid w:val="00EE5366"/>
    <w:rsid w:val="00EE6758"/>
    <w:rsid w:val="00EE6D00"/>
    <w:rsid w:val="00EF2B40"/>
    <w:rsid w:val="00EF33DD"/>
    <w:rsid w:val="00EF5B16"/>
    <w:rsid w:val="00EF6272"/>
    <w:rsid w:val="00EF7B5F"/>
    <w:rsid w:val="00F00C8A"/>
    <w:rsid w:val="00F0170A"/>
    <w:rsid w:val="00F0286B"/>
    <w:rsid w:val="00F02DCD"/>
    <w:rsid w:val="00F12B8B"/>
    <w:rsid w:val="00F1427B"/>
    <w:rsid w:val="00F14845"/>
    <w:rsid w:val="00F212FB"/>
    <w:rsid w:val="00F22A8E"/>
    <w:rsid w:val="00F245B8"/>
    <w:rsid w:val="00F251B5"/>
    <w:rsid w:val="00F27AAC"/>
    <w:rsid w:val="00F27FB1"/>
    <w:rsid w:val="00F30EB7"/>
    <w:rsid w:val="00F31CED"/>
    <w:rsid w:val="00F33BBF"/>
    <w:rsid w:val="00F34336"/>
    <w:rsid w:val="00F35816"/>
    <w:rsid w:val="00F36D66"/>
    <w:rsid w:val="00F37229"/>
    <w:rsid w:val="00F439FC"/>
    <w:rsid w:val="00F503EA"/>
    <w:rsid w:val="00F60311"/>
    <w:rsid w:val="00F60C6C"/>
    <w:rsid w:val="00F62584"/>
    <w:rsid w:val="00F631ED"/>
    <w:rsid w:val="00F6342E"/>
    <w:rsid w:val="00F67946"/>
    <w:rsid w:val="00F74AB9"/>
    <w:rsid w:val="00F75545"/>
    <w:rsid w:val="00F8210C"/>
    <w:rsid w:val="00F93F70"/>
    <w:rsid w:val="00F96A68"/>
    <w:rsid w:val="00F96ACF"/>
    <w:rsid w:val="00FA18E9"/>
    <w:rsid w:val="00FA4CB6"/>
    <w:rsid w:val="00FA5E86"/>
    <w:rsid w:val="00FA7690"/>
    <w:rsid w:val="00FA7FB9"/>
    <w:rsid w:val="00FB00E6"/>
    <w:rsid w:val="00FB6772"/>
    <w:rsid w:val="00FC06C2"/>
    <w:rsid w:val="00FC561A"/>
    <w:rsid w:val="00FC6A35"/>
    <w:rsid w:val="00FC7FFD"/>
    <w:rsid w:val="00FD02C1"/>
    <w:rsid w:val="00FD0EF8"/>
    <w:rsid w:val="00FD1539"/>
    <w:rsid w:val="00FE1AF3"/>
    <w:rsid w:val="00FE2216"/>
    <w:rsid w:val="00FE277D"/>
    <w:rsid w:val="00FE2A29"/>
    <w:rsid w:val="00FE3059"/>
    <w:rsid w:val="00FE317A"/>
    <w:rsid w:val="00FE3C72"/>
    <w:rsid w:val="00FE5AFA"/>
    <w:rsid w:val="00FE6C11"/>
    <w:rsid w:val="00FF2FF4"/>
    <w:rsid w:val="00FF3FEF"/>
    <w:rsid w:val="00FF502F"/>
    <w:rsid w:val="00FF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DD6076-9B6C-F045-873C-F2F7166E7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F9D"/>
    <w:pPr>
      <w:spacing w:line="276" w:lineRule="auto"/>
    </w:pPr>
    <w:rPr>
      <w:rFonts w:ascii="Arial" w:eastAsia="Times New Roman" w:hAnsi="Arial" w:cs="Arial"/>
      <w:color w:val="00000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62EB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C965F1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qFormat/>
    <w:rsid w:val="0000709A"/>
    <w:pPr>
      <w:keepNext/>
      <w:tabs>
        <w:tab w:val="num" w:pos="720"/>
      </w:tabs>
      <w:spacing w:before="240" w:after="60" w:line="240" w:lineRule="auto"/>
      <w:ind w:left="720" w:hanging="720"/>
      <w:outlineLvl w:val="2"/>
    </w:pPr>
    <w:rPr>
      <w:rFonts w:eastAsia="Batang"/>
      <w:b/>
      <w:bCs/>
      <w:color w:val="auto"/>
      <w:sz w:val="26"/>
      <w:szCs w:val="26"/>
      <w:lang w:eastAsia="ko-KR"/>
    </w:rPr>
  </w:style>
  <w:style w:type="paragraph" w:styleId="4">
    <w:name w:val="heading 4"/>
    <w:basedOn w:val="a"/>
    <w:next w:val="a"/>
    <w:qFormat/>
    <w:rsid w:val="0000709A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Times New Roman" w:eastAsia="Batang" w:hAnsi="Times New Roman" w:cs="Times New Roman"/>
      <w:b/>
      <w:bCs/>
      <w:color w:val="auto"/>
      <w:sz w:val="28"/>
      <w:szCs w:val="28"/>
      <w:lang w:eastAsia="ko-KR"/>
    </w:rPr>
  </w:style>
  <w:style w:type="paragraph" w:styleId="5">
    <w:name w:val="heading 5"/>
    <w:basedOn w:val="a"/>
    <w:next w:val="a"/>
    <w:link w:val="50"/>
    <w:uiPriority w:val="99"/>
    <w:qFormat/>
    <w:rsid w:val="006F066A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qFormat/>
    <w:rsid w:val="0000709A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Batang" w:hAnsi="Times New Roman" w:cs="Times New Roman"/>
      <w:b/>
      <w:bCs/>
      <w:color w:val="auto"/>
      <w:lang w:eastAsia="ko-KR"/>
    </w:rPr>
  </w:style>
  <w:style w:type="paragraph" w:styleId="7">
    <w:name w:val="heading 7"/>
    <w:basedOn w:val="a"/>
    <w:next w:val="a"/>
    <w:qFormat/>
    <w:rsid w:val="0000709A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paragraph" w:styleId="8">
    <w:name w:val="heading 8"/>
    <w:basedOn w:val="a"/>
    <w:next w:val="a"/>
    <w:qFormat/>
    <w:rsid w:val="0000709A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Batang" w:hAnsi="Times New Roman" w:cs="Times New Roman"/>
      <w:i/>
      <w:iCs/>
      <w:color w:val="auto"/>
      <w:sz w:val="24"/>
      <w:szCs w:val="24"/>
      <w:lang w:eastAsia="ko-KR"/>
    </w:rPr>
  </w:style>
  <w:style w:type="paragraph" w:styleId="9">
    <w:name w:val="heading 9"/>
    <w:basedOn w:val="a"/>
    <w:next w:val="a"/>
    <w:qFormat/>
    <w:rsid w:val="0000709A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eastAsia="Batang"/>
      <w:color w:val="auto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62E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sid w:val="00C965F1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rsid w:val="006F066A"/>
    <w:rPr>
      <w:rFonts w:ascii="Calibri" w:eastAsia="Times New Roman" w:hAnsi="Calibri" w:cs="Times New Roman"/>
      <w:b/>
      <w:bCs/>
      <w:i/>
      <w:iCs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E62E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1B99"/>
    <w:pPr>
      <w:spacing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7F1B99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styleId="a6">
    <w:name w:val="Table Grid"/>
    <w:basedOn w:val="a1"/>
    <w:uiPriority w:val="59"/>
    <w:rsid w:val="00E53E62"/>
    <w:pPr>
      <w:spacing w:line="276" w:lineRule="auto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rsid w:val="006F066A"/>
  </w:style>
  <w:style w:type="character" w:styleId="a7">
    <w:name w:val="annotation reference"/>
    <w:semiHidden/>
    <w:rsid w:val="005972B4"/>
    <w:rPr>
      <w:sz w:val="16"/>
      <w:szCs w:val="16"/>
    </w:rPr>
  </w:style>
  <w:style w:type="paragraph" w:styleId="a8">
    <w:name w:val="annotation text"/>
    <w:basedOn w:val="a"/>
    <w:link w:val="a9"/>
    <w:semiHidden/>
    <w:rsid w:val="005972B4"/>
    <w:rPr>
      <w:rFonts w:cs="Times New Roman"/>
      <w:sz w:val="20"/>
      <w:szCs w:val="20"/>
      <w:lang w:val="x-none" w:eastAsia="x-none"/>
    </w:rPr>
  </w:style>
  <w:style w:type="character" w:customStyle="1" w:styleId="a9">
    <w:name w:val="Текст примечания Знак"/>
    <w:link w:val="a8"/>
    <w:semiHidden/>
    <w:rsid w:val="005972B4"/>
    <w:rPr>
      <w:rFonts w:ascii="Arial" w:eastAsia="Times New Roman" w:hAnsi="Arial" w:cs="Arial"/>
      <w:color w:val="000000"/>
    </w:rPr>
  </w:style>
  <w:style w:type="paragraph" w:styleId="aa">
    <w:name w:val="Normal (Web)"/>
    <w:basedOn w:val="a"/>
    <w:uiPriority w:val="99"/>
    <w:rsid w:val="00C965F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00709A"/>
  </w:style>
  <w:style w:type="character" w:styleId="ab">
    <w:name w:val="Hyperlink"/>
    <w:rsid w:val="0000709A"/>
    <w:rPr>
      <w:color w:val="0000FF"/>
      <w:u w:val="single"/>
    </w:rPr>
  </w:style>
  <w:style w:type="paragraph" w:styleId="ac">
    <w:name w:val="footnote text"/>
    <w:basedOn w:val="a"/>
    <w:link w:val="ad"/>
    <w:semiHidden/>
    <w:rsid w:val="0000709A"/>
    <w:pPr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val="x-none" w:eastAsia="ko-KR"/>
    </w:rPr>
  </w:style>
  <w:style w:type="character" w:styleId="ae">
    <w:name w:val="footnote reference"/>
    <w:semiHidden/>
    <w:rsid w:val="0000709A"/>
    <w:rPr>
      <w:vertAlign w:val="superscript"/>
    </w:rPr>
  </w:style>
  <w:style w:type="paragraph" w:customStyle="1" w:styleId="11">
    <w:name w:val="Абзац списка1"/>
    <w:basedOn w:val="a"/>
    <w:qFormat/>
    <w:rsid w:val="0000709A"/>
    <w:pPr>
      <w:spacing w:after="200"/>
      <w:ind w:left="720"/>
    </w:pPr>
    <w:rPr>
      <w:rFonts w:ascii="Calibri" w:hAnsi="Calibri" w:cs="Calibri"/>
      <w:color w:val="auto"/>
      <w:lang w:eastAsia="en-US"/>
    </w:rPr>
  </w:style>
  <w:style w:type="paragraph" w:customStyle="1" w:styleId="af">
    <w:name w:val="Стиль"/>
    <w:rsid w:val="0000709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ListParagraph1">
    <w:name w:val="List Paragraph1"/>
    <w:basedOn w:val="a"/>
    <w:rsid w:val="0000709A"/>
    <w:pPr>
      <w:spacing w:line="240" w:lineRule="auto"/>
      <w:ind w:left="720"/>
      <w:contextualSpacing/>
      <w:jc w:val="both"/>
    </w:pPr>
    <w:rPr>
      <w:rFonts w:ascii="Times New Roman" w:eastAsia="Calibri" w:hAnsi="Times New Roman" w:cs="Times New Roman"/>
      <w:color w:val="auto"/>
      <w:sz w:val="28"/>
      <w:lang w:eastAsia="en-US"/>
    </w:rPr>
  </w:style>
  <w:style w:type="paragraph" w:styleId="af0">
    <w:name w:val="footer"/>
    <w:basedOn w:val="a"/>
    <w:link w:val="af1"/>
    <w:rsid w:val="0000709A"/>
    <w:pPr>
      <w:tabs>
        <w:tab w:val="center" w:pos="4677"/>
        <w:tab w:val="right" w:pos="9355"/>
      </w:tabs>
      <w:spacing w:line="240" w:lineRule="auto"/>
    </w:pPr>
    <w:rPr>
      <w:rFonts w:ascii="Times New Roman" w:eastAsia="Batang" w:hAnsi="Times New Roman" w:cs="Times New Roman"/>
      <w:color w:val="auto"/>
      <w:sz w:val="24"/>
      <w:szCs w:val="24"/>
      <w:lang w:val="x-none" w:eastAsia="ko-KR"/>
    </w:rPr>
  </w:style>
  <w:style w:type="character" w:styleId="af2">
    <w:name w:val="page number"/>
    <w:basedOn w:val="a0"/>
    <w:rsid w:val="0000709A"/>
  </w:style>
  <w:style w:type="paragraph" w:styleId="af3">
    <w:name w:val="header"/>
    <w:basedOn w:val="a"/>
    <w:rsid w:val="0000709A"/>
    <w:pPr>
      <w:tabs>
        <w:tab w:val="center" w:pos="4677"/>
        <w:tab w:val="right" w:pos="9355"/>
      </w:tabs>
      <w:spacing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paragraph" w:customStyle="1" w:styleId="zag3">
    <w:name w:val="zag3"/>
    <w:basedOn w:val="a"/>
    <w:rsid w:val="0000709A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color w:val="auto"/>
      <w:sz w:val="24"/>
      <w:szCs w:val="24"/>
      <w:lang w:eastAsia="ko-KR"/>
    </w:rPr>
  </w:style>
  <w:style w:type="character" w:customStyle="1" w:styleId="src2">
    <w:name w:val="src2"/>
    <w:basedOn w:val="a0"/>
    <w:rsid w:val="0000709A"/>
  </w:style>
  <w:style w:type="character" w:styleId="af4">
    <w:name w:val="Strong"/>
    <w:uiPriority w:val="22"/>
    <w:qFormat/>
    <w:rsid w:val="0000709A"/>
    <w:rPr>
      <w:b/>
      <w:bCs/>
    </w:rPr>
  </w:style>
  <w:style w:type="character" w:styleId="af5">
    <w:name w:val="Emphasis"/>
    <w:uiPriority w:val="20"/>
    <w:qFormat/>
    <w:rsid w:val="0000709A"/>
    <w:rPr>
      <w:i/>
      <w:iCs/>
    </w:rPr>
  </w:style>
  <w:style w:type="paragraph" w:customStyle="1" w:styleId="Default">
    <w:name w:val="Default"/>
    <w:rsid w:val="000070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6">
    <w:name w:val="Знак Знак Знак Знак Знак Знак Знак"/>
    <w:basedOn w:val="a"/>
    <w:uiPriority w:val="99"/>
    <w:rsid w:val="006A21DE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af7">
    <w:name w:val="annotation subject"/>
    <w:basedOn w:val="a8"/>
    <w:next w:val="a8"/>
    <w:semiHidden/>
    <w:rsid w:val="00D72AEF"/>
    <w:rPr>
      <w:b/>
      <w:bCs/>
    </w:rPr>
  </w:style>
  <w:style w:type="character" w:customStyle="1" w:styleId="w">
    <w:name w:val="w"/>
    <w:rsid w:val="00E9148D"/>
  </w:style>
  <w:style w:type="paragraph" w:customStyle="1" w:styleId="c0">
    <w:name w:val="c0"/>
    <w:basedOn w:val="a"/>
    <w:rsid w:val="003B4E90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1">
    <w:name w:val="c1"/>
    <w:basedOn w:val="a0"/>
    <w:rsid w:val="003B4E90"/>
  </w:style>
  <w:style w:type="character" w:customStyle="1" w:styleId="UnresolvedMention">
    <w:name w:val="Unresolved Mention"/>
    <w:uiPriority w:val="99"/>
    <w:semiHidden/>
    <w:unhideWhenUsed/>
    <w:rsid w:val="00757666"/>
    <w:rPr>
      <w:color w:val="605E5C"/>
      <w:shd w:val="clear" w:color="auto" w:fill="E1DFDD"/>
    </w:rPr>
  </w:style>
  <w:style w:type="character" w:styleId="af8">
    <w:name w:val="FollowedHyperlink"/>
    <w:uiPriority w:val="99"/>
    <w:semiHidden/>
    <w:unhideWhenUsed/>
    <w:rsid w:val="00757666"/>
    <w:rPr>
      <w:color w:val="954F72"/>
      <w:u w:val="single"/>
    </w:rPr>
  </w:style>
  <w:style w:type="character" w:customStyle="1" w:styleId="ad">
    <w:name w:val="Текст сноски Знак"/>
    <w:link w:val="ac"/>
    <w:semiHidden/>
    <w:rsid w:val="00EE3719"/>
    <w:rPr>
      <w:rFonts w:ascii="Times New Roman" w:eastAsia="Batang" w:hAnsi="Times New Roman"/>
      <w:lang w:eastAsia="ko-KR"/>
    </w:rPr>
  </w:style>
  <w:style w:type="character" w:customStyle="1" w:styleId="af1">
    <w:name w:val="Нижний колонтитул Знак"/>
    <w:link w:val="af0"/>
    <w:rsid w:val="00EE3719"/>
    <w:rPr>
      <w:rFonts w:ascii="Times New Roman" w:eastAsia="Batang" w:hAnsi="Times New Roman"/>
      <w:sz w:val="24"/>
      <w:szCs w:val="24"/>
      <w:lang w:eastAsia="ko-KR"/>
    </w:rPr>
  </w:style>
  <w:style w:type="paragraph" w:customStyle="1" w:styleId="paragraph">
    <w:name w:val="paragraph"/>
    <w:basedOn w:val="a"/>
    <w:rsid w:val="00207854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c7">
    <w:name w:val="c7"/>
    <w:basedOn w:val="a"/>
    <w:rsid w:val="00EE213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c6">
    <w:name w:val="c6"/>
    <w:basedOn w:val="a0"/>
    <w:rsid w:val="00EE213C"/>
  </w:style>
  <w:style w:type="character" w:customStyle="1" w:styleId="c4">
    <w:name w:val="c4"/>
    <w:basedOn w:val="a0"/>
    <w:rsid w:val="00EE213C"/>
  </w:style>
  <w:style w:type="character" w:customStyle="1" w:styleId="c35">
    <w:name w:val="c35"/>
    <w:basedOn w:val="a0"/>
    <w:rsid w:val="00EE213C"/>
  </w:style>
  <w:style w:type="paragraph" w:styleId="af9">
    <w:name w:val="Body Text Indent"/>
    <w:basedOn w:val="a"/>
    <w:semiHidden/>
    <w:unhideWhenUsed/>
    <w:rsid w:val="00073F06"/>
    <w:pPr>
      <w:spacing w:line="240" w:lineRule="auto"/>
      <w:ind w:firstLine="1080"/>
      <w:jc w:val="both"/>
    </w:pPr>
    <w:rPr>
      <w:rFonts w:ascii="Times New Roman" w:hAnsi="Times New Roman" w:cs="Times New Roman"/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29604">
                      <w:marLeft w:val="2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297933">
                          <w:marLeft w:val="-22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10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8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35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99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6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7794">
          <w:marLeft w:val="0"/>
          <w:marRight w:val="0"/>
          <w:marTop w:val="1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1002">
              <w:marLeft w:val="0"/>
              <w:marRight w:val="0"/>
              <w:marTop w:val="13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4672">
                  <w:marLeft w:val="0"/>
                  <w:marRight w:val="0"/>
                  <w:marTop w:val="1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21887">
                      <w:marLeft w:val="0"/>
                      <w:marRight w:val="1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87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0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26270">
                  <w:marLeft w:val="0"/>
                  <w:marRight w:val="0"/>
                  <w:marTop w:val="436"/>
                  <w:marBottom w:val="0"/>
                  <w:divBdr>
                    <w:top w:val="single" w:sz="4" w:space="14" w:color="DFDF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881">
                      <w:marLeft w:val="0"/>
                      <w:marRight w:val="0"/>
                      <w:marTop w:val="0"/>
                      <w:marBottom w:val="1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8746">
                      <w:marLeft w:val="0"/>
                      <w:marRight w:val="0"/>
                      <w:marTop w:val="0"/>
                      <w:marBottom w:val="1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29113">
                      <w:marLeft w:val="0"/>
                      <w:marRight w:val="0"/>
                      <w:marTop w:val="0"/>
                      <w:marBottom w:val="1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4326">
                      <w:marLeft w:val="0"/>
                      <w:marRight w:val="0"/>
                      <w:marTop w:val="0"/>
                      <w:marBottom w:val="12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925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0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4075">
              <w:marLeft w:val="0"/>
              <w:marRight w:val="0"/>
              <w:marTop w:val="0"/>
              <w:marBottom w:val="0"/>
              <w:divBdr>
                <w:top w:val="single" w:sz="4" w:space="0" w:color="auto"/>
                <w:left w:val="single" w:sz="6" w:space="13" w:color="auto"/>
                <w:bottom w:val="single" w:sz="6" w:space="0" w:color="auto"/>
                <w:right w:val="single" w:sz="6" w:space="13" w:color="auto"/>
              </w:divBdr>
            </w:div>
          </w:divsChild>
        </w:div>
      </w:divsChild>
    </w:div>
    <w:div w:id="21053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3764</Words>
  <Characters>21457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</vt:lpstr>
    </vt:vector>
  </TitlesOfParts>
  <Company>Microsoft</Company>
  <LinksUpToDate>false</LinksUpToDate>
  <CharactersWithSpaces>25171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</dc:title>
  <dc:subject/>
  <dc:creator>Admin</dc:creator>
  <cp:keywords/>
  <cp:lastModifiedBy>CH</cp:lastModifiedBy>
  <cp:revision>3</cp:revision>
  <cp:lastPrinted>2021-10-18T06:27:00Z</cp:lastPrinted>
  <dcterms:created xsi:type="dcterms:W3CDTF">2022-07-27T12:04:00Z</dcterms:created>
  <dcterms:modified xsi:type="dcterms:W3CDTF">2022-09-06T06:04:00Z</dcterms:modified>
</cp:coreProperties>
</file>